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BD2D" w14:textId="27683892" w:rsidR="00EF179B" w:rsidRPr="00B668D2" w:rsidRDefault="00EF179B" w:rsidP="00A15388">
      <w:pPr>
        <w:spacing w:after="20"/>
        <w:jc w:val="right"/>
        <w:rPr>
          <w:i/>
          <w:iCs/>
          <w:lang w:val="lv-LV"/>
        </w:rPr>
      </w:pPr>
      <w:r w:rsidRPr="00B668D2">
        <w:rPr>
          <w:i/>
          <w:iCs/>
          <w:lang w:val="lv-LV"/>
        </w:rPr>
        <w:t>1. pielikums</w:t>
      </w:r>
    </w:p>
    <w:p w14:paraId="7D17E496" w14:textId="47C56277" w:rsidR="004763EE" w:rsidRPr="00B668D2" w:rsidRDefault="00EF179B" w:rsidP="00A15388">
      <w:pPr>
        <w:pStyle w:val="Kjene"/>
        <w:spacing w:after="20"/>
        <w:jc w:val="center"/>
        <w:rPr>
          <w:lang w:val="lv-LV"/>
        </w:rPr>
      </w:pPr>
      <w:r w:rsidRPr="00B668D2">
        <w:rPr>
          <w:b/>
          <w:lang w:val="lv-LV"/>
        </w:rPr>
        <w:t>Pieteikums projektu konkursam</w:t>
      </w:r>
      <w:r w:rsidRPr="00B668D2">
        <w:rPr>
          <w:b/>
          <w:lang w:val="lv-LV"/>
        </w:rPr>
        <w:br/>
      </w:r>
      <w:r w:rsidR="004763EE" w:rsidRPr="00B668D2">
        <w:rPr>
          <w:lang w:val="lv-LV"/>
        </w:rPr>
        <w:t>“</w:t>
      </w:r>
      <w:r w:rsidR="004B1B38" w:rsidRPr="00B668D2">
        <w:rPr>
          <w:lang w:val="lv-LV"/>
        </w:rPr>
        <w:t xml:space="preserve">Par </w:t>
      </w:r>
      <w:r w:rsidR="00A158D8" w:rsidRPr="00B668D2">
        <w:rPr>
          <w:lang w:val="lv-LV"/>
        </w:rPr>
        <w:t>finansējuma piešķiršanu atzīto sporta federāciju jauno talantu atbalsta programmu īstenošanai</w:t>
      </w:r>
      <w:r w:rsidR="004763EE" w:rsidRPr="00B668D2">
        <w:rPr>
          <w:lang w:val="lv-LV"/>
        </w:rPr>
        <w:t xml:space="preserve">” </w:t>
      </w:r>
    </w:p>
    <w:p w14:paraId="610047B4" w14:textId="18A94A80" w:rsidR="00EF179B" w:rsidRPr="00B668D2" w:rsidRDefault="00EF179B" w:rsidP="00A15388">
      <w:pPr>
        <w:spacing w:after="20"/>
        <w:jc w:val="center"/>
        <w:rPr>
          <w:b/>
          <w:bCs/>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89"/>
      </w:tblGrid>
      <w:tr w:rsidR="00B668D2" w:rsidRPr="00B668D2" w14:paraId="6A6D07FC" w14:textId="77777777" w:rsidTr="00732521">
        <w:trPr>
          <w:jc w:val="center"/>
        </w:trPr>
        <w:tc>
          <w:tcPr>
            <w:tcW w:w="3227" w:type="dxa"/>
            <w:tcBorders>
              <w:bottom w:val="single" w:sz="4" w:space="0" w:color="auto"/>
            </w:tcBorders>
            <w:shd w:val="clear" w:color="auto" w:fill="F3F3F3"/>
          </w:tcPr>
          <w:p w14:paraId="3BE6280D" w14:textId="02A2B965" w:rsidR="00EF179B" w:rsidRPr="00B668D2" w:rsidRDefault="00A158D8" w:rsidP="00A15388">
            <w:pPr>
              <w:tabs>
                <w:tab w:val="left" w:pos="426"/>
              </w:tabs>
              <w:spacing w:after="20"/>
              <w:rPr>
                <w:b/>
                <w:lang w:val="lv-LV"/>
              </w:rPr>
            </w:pPr>
            <w:r w:rsidRPr="00B668D2">
              <w:rPr>
                <w:b/>
                <w:lang w:val="lv-LV"/>
              </w:rPr>
              <w:t>Federācijas</w:t>
            </w:r>
            <w:r w:rsidR="00EF179B" w:rsidRPr="00B668D2">
              <w:rPr>
                <w:b/>
                <w:lang w:val="lv-LV"/>
              </w:rPr>
              <w:t xml:space="preserve"> nosaukums:</w:t>
            </w:r>
          </w:p>
        </w:tc>
        <w:tc>
          <w:tcPr>
            <w:tcW w:w="5289" w:type="dxa"/>
            <w:shd w:val="clear" w:color="auto" w:fill="auto"/>
          </w:tcPr>
          <w:p w14:paraId="079B432F" w14:textId="77777777" w:rsidR="00EF179B" w:rsidRPr="00B668D2" w:rsidRDefault="00EF179B" w:rsidP="00A15388">
            <w:pPr>
              <w:tabs>
                <w:tab w:val="left" w:pos="426"/>
              </w:tabs>
              <w:spacing w:after="20"/>
              <w:jc w:val="both"/>
              <w:rPr>
                <w:lang w:val="lv-LV"/>
              </w:rPr>
            </w:pPr>
          </w:p>
        </w:tc>
      </w:tr>
      <w:tr w:rsidR="00B668D2" w:rsidRPr="00B668D2" w14:paraId="2D671AA8" w14:textId="77777777" w:rsidTr="00732521">
        <w:trPr>
          <w:jc w:val="center"/>
        </w:trPr>
        <w:tc>
          <w:tcPr>
            <w:tcW w:w="3227" w:type="dxa"/>
            <w:tcBorders>
              <w:top w:val="single" w:sz="4" w:space="0" w:color="auto"/>
              <w:bottom w:val="single" w:sz="4" w:space="0" w:color="auto"/>
            </w:tcBorders>
            <w:shd w:val="clear" w:color="auto" w:fill="F3F3F3"/>
          </w:tcPr>
          <w:p w14:paraId="73D84B4D" w14:textId="77777777" w:rsidR="00EF179B" w:rsidRPr="00B668D2" w:rsidRDefault="00EF179B" w:rsidP="00A15388">
            <w:pPr>
              <w:tabs>
                <w:tab w:val="left" w:pos="426"/>
              </w:tabs>
              <w:spacing w:after="20"/>
              <w:jc w:val="both"/>
              <w:rPr>
                <w:lang w:val="lv-LV"/>
              </w:rPr>
            </w:pPr>
            <w:r w:rsidRPr="00B668D2">
              <w:rPr>
                <w:lang w:val="lv-LV"/>
              </w:rPr>
              <w:t>Vienotais reģistrācijas Nr.:</w:t>
            </w:r>
          </w:p>
        </w:tc>
        <w:tc>
          <w:tcPr>
            <w:tcW w:w="5289" w:type="dxa"/>
            <w:shd w:val="clear" w:color="auto" w:fill="auto"/>
          </w:tcPr>
          <w:p w14:paraId="4BCDB35F" w14:textId="77777777" w:rsidR="00EF179B" w:rsidRPr="00B668D2" w:rsidRDefault="00EF179B" w:rsidP="00A15388">
            <w:pPr>
              <w:tabs>
                <w:tab w:val="left" w:pos="426"/>
              </w:tabs>
              <w:spacing w:after="20"/>
              <w:jc w:val="both"/>
              <w:rPr>
                <w:lang w:val="lv-LV"/>
              </w:rPr>
            </w:pPr>
          </w:p>
        </w:tc>
      </w:tr>
      <w:tr w:rsidR="00B668D2" w:rsidRPr="00B668D2" w14:paraId="585A5895" w14:textId="77777777" w:rsidTr="00732521">
        <w:trPr>
          <w:jc w:val="center"/>
        </w:trPr>
        <w:tc>
          <w:tcPr>
            <w:tcW w:w="3227" w:type="dxa"/>
            <w:tcBorders>
              <w:top w:val="single" w:sz="4" w:space="0" w:color="auto"/>
              <w:bottom w:val="single" w:sz="4" w:space="0" w:color="auto"/>
            </w:tcBorders>
            <w:shd w:val="clear" w:color="auto" w:fill="F3F3F3"/>
          </w:tcPr>
          <w:p w14:paraId="6E400A8E" w14:textId="77777777" w:rsidR="000A10FB" w:rsidRPr="00B668D2" w:rsidRDefault="000A10FB" w:rsidP="00A15388">
            <w:pPr>
              <w:tabs>
                <w:tab w:val="left" w:pos="426"/>
              </w:tabs>
              <w:spacing w:after="20"/>
              <w:rPr>
                <w:lang w:val="lv-LV"/>
              </w:rPr>
            </w:pPr>
            <w:r w:rsidRPr="00B668D2">
              <w:rPr>
                <w:lang w:val="lv-LV"/>
              </w:rPr>
              <w:t>Vadītāja vārds, uzvārds, amata nosaukums</w:t>
            </w:r>
          </w:p>
        </w:tc>
        <w:tc>
          <w:tcPr>
            <w:tcW w:w="5289" w:type="dxa"/>
            <w:shd w:val="clear" w:color="auto" w:fill="auto"/>
          </w:tcPr>
          <w:p w14:paraId="29E1D94E" w14:textId="77777777" w:rsidR="000A10FB" w:rsidRPr="00B668D2" w:rsidRDefault="000A10FB" w:rsidP="00A15388">
            <w:pPr>
              <w:tabs>
                <w:tab w:val="left" w:pos="426"/>
              </w:tabs>
              <w:spacing w:after="20"/>
              <w:jc w:val="both"/>
              <w:rPr>
                <w:lang w:val="lv-LV"/>
              </w:rPr>
            </w:pPr>
          </w:p>
        </w:tc>
      </w:tr>
      <w:tr w:rsidR="00B668D2" w:rsidRPr="00B668D2" w14:paraId="3939D60C" w14:textId="77777777" w:rsidTr="00732521">
        <w:trPr>
          <w:jc w:val="center"/>
        </w:trPr>
        <w:tc>
          <w:tcPr>
            <w:tcW w:w="3227" w:type="dxa"/>
            <w:tcBorders>
              <w:top w:val="single" w:sz="4" w:space="0" w:color="auto"/>
              <w:bottom w:val="single" w:sz="4" w:space="0" w:color="auto"/>
            </w:tcBorders>
            <w:shd w:val="clear" w:color="auto" w:fill="F3F3F3"/>
          </w:tcPr>
          <w:p w14:paraId="0B3D14F8" w14:textId="77777777" w:rsidR="000A10FB" w:rsidRPr="00B668D2" w:rsidRDefault="000A10FB" w:rsidP="00A15388">
            <w:pPr>
              <w:tabs>
                <w:tab w:val="left" w:pos="426"/>
              </w:tabs>
              <w:spacing w:after="20"/>
              <w:rPr>
                <w:lang w:val="lv-LV"/>
              </w:rPr>
            </w:pPr>
            <w:r w:rsidRPr="00B668D2">
              <w:rPr>
                <w:lang w:val="lv-LV"/>
              </w:rPr>
              <w:t>Kontakttālrunis, e-pasta adrese</w:t>
            </w:r>
          </w:p>
        </w:tc>
        <w:tc>
          <w:tcPr>
            <w:tcW w:w="5289" w:type="dxa"/>
            <w:shd w:val="clear" w:color="auto" w:fill="auto"/>
          </w:tcPr>
          <w:p w14:paraId="415A1DE6" w14:textId="77777777" w:rsidR="000A10FB" w:rsidRPr="00B668D2" w:rsidRDefault="000A10FB" w:rsidP="00A15388">
            <w:pPr>
              <w:tabs>
                <w:tab w:val="left" w:pos="426"/>
              </w:tabs>
              <w:spacing w:after="20"/>
              <w:jc w:val="both"/>
              <w:rPr>
                <w:lang w:val="lv-LV"/>
              </w:rPr>
            </w:pPr>
          </w:p>
        </w:tc>
      </w:tr>
    </w:tbl>
    <w:p w14:paraId="49CE2D5E" w14:textId="05AF5115" w:rsidR="00F2170B" w:rsidRPr="00B668D2" w:rsidRDefault="00F2170B" w:rsidP="00A15388">
      <w:pPr>
        <w:tabs>
          <w:tab w:val="left" w:pos="426"/>
        </w:tabs>
        <w:spacing w:after="20"/>
        <w:jc w:val="both"/>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4258"/>
      </w:tblGrid>
      <w:tr w:rsidR="00B668D2" w:rsidRPr="00AA735D" w14:paraId="3C705438" w14:textId="77777777" w:rsidTr="00BA72B7">
        <w:trPr>
          <w:jc w:val="center"/>
        </w:trPr>
        <w:tc>
          <w:tcPr>
            <w:tcW w:w="8516" w:type="dxa"/>
            <w:gridSpan w:val="2"/>
            <w:tcBorders>
              <w:bottom w:val="nil"/>
            </w:tcBorders>
            <w:shd w:val="clear" w:color="auto" w:fill="F3F3F3"/>
          </w:tcPr>
          <w:p w14:paraId="1D6EBDB4" w14:textId="05BE78DB" w:rsidR="00F2170B" w:rsidRPr="00B668D2" w:rsidRDefault="00A158D8" w:rsidP="00A15388">
            <w:pPr>
              <w:tabs>
                <w:tab w:val="left" w:pos="0"/>
                <w:tab w:val="left" w:pos="284"/>
              </w:tabs>
              <w:spacing w:after="20"/>
              <w:jc w:val="both"/>
              <w:rPr>
                <w:b/>
                <w:lang w:val="lv-LV"/>
              </w:rPr>
            </w:pPr>
            <w:r w:rsidRPr="00B668D2">
              <w:rPr>
                <w:b/>
                <w:lang w:val="lv-LV"/>
              </w:rPr>
              <w:t>1</w:t>
            </w:r>
            <w:r w:rsidR="00F2170B" w:rsidRPr="00B668D2">
              <w:rPr>
                <w:b/>
                <w:lang w:val="lv-LV"/>
              </w:rPr>
              <w:t xml:space="preserve">. </w:t>
            </w:r>
            <w:r w:rsidR="00D6186A" w:rsidRPr="00B668D2">
              <w:rPr>
                <w:bCs/>
                <w:lang w:val="lv-LV"/>
              </w:rPr>
              <w:t>S</w:t>
            </w:r>
            <w:r w:rsidR="00D6186A" w:rsidRPr="00B668D2">
              <w:rPr>
                <w:lang w:val="lv-LV"/>
              </w:rPr>
              <w:t>portist</w:t>
            </w:r>
            <w:r w:rsidR="00465ED1" w:rsidRPr="00B668D2">
              <w:rPr>
                <w:lang w:val="lv-LV"/>
              </w:rPr>
              <w:t xml:space="preserve">i, </w:t>
            </w:r>
            <w:r w:rsidR="00D6186A" w:rsidRPr="00B668D2">
              <w:rPr>
                <w:lang w:val="lv-LV"/>
              </w:rPr>
              <w:t xml:space="preserve">kuriem ir visaugstākais potenciāls izcīnīt izcilus sasniegumus LSFP valsts budžeta līdzekļu sadales augstu sasniegumu sporta kritērijos noteiktajās sacensībās </w:t>
            </w:r>
            <w:proofErr w:type="gramStart"/>
            <w:r w:rsidR="00D6186A" w:rsidRPr="00B668D2">
              <w:rPr>
                <w:lang w:val="lv-LV"/>
              </w:rPr>
              <w:t>(</w:t>
            </w:r>
            <w:proofErr w:type="gramEnd"/>
            <w:r w:rsidR="00D6186A" w:rsidRPr="00B668D2">
              <w:rPr>
                <w:lang w:val="lv-LV"/>
              </w:rPr>
              <w:t>Pasaules spēles, Pasaules čempionāts, Eiropas čempionāts, Pasaules kauss (kopvērtējums), Eiropas kauss (kopvērtējums), Pasaules čempionāts junioriem, Eiropas čempionāts junioriem, Pasaules čempionāts jauniešiem, Pasaules Jaunatnes Olimpiādes, Eiropas čempionāts jauniešiem, Eiropas Jaunatnes Olimpiādes), kā arī  atsevišķās savu starptautisko federāciju rīkotajās prestižajās sacensības, kuras pielīdzināmas LSFP valsts budžeta līdzekļu sadales augstu sasniegumu sporta kritērijos minētajām sacensībām, ja attiecīgajos sporta veidos netiek rīkoti pasaules vai Eiropas čempionāti (turpmāk – visaugstākā līmeņa sporta sacensības).</w:t>
            </w:r>
            <w:r w:rsidR="00E329FB" w:rsidRPr="00B668D2">
              <w:rPr>
                <w:b/>
                <w:lang w:val="lv-LV"/>
              </w:rPr>
              <w:t xml:space="preserve"> </w:t>
            </w:r>
            <w:r w:rsidR="00A63F02" w:rsidRPr="00B668D2">
              <w:rPr>
                <w:b/>
                <w:bCs/>
                <w:lang w:val="lv-LV"/>
              </w:rPr>
              <w:t>Sasniegtais</w:t>
            </w:r>
            <w:r w:rsidR="00A63F02" w:rsidRPr="00B668D2">
              <w:rPr>
                <w:b/>
                <w:lang w:val="lv-LV"/>
              </w:rPr>
              <w:t xml:space="preserve"> rezultāts.</w:t>
            </w:r>
            <w:r w:rsidR="00A63F02" w:rsidRPr="00B668D2">
              <w:rPr>
                <w:lang w:val="lv-LV"/>
              </w:rPr>
              <w:t xml:space="preserve"> Federācija norāda, kurās minētajās visaugstākā līmeņa sporta sacensībās un ar kādām izcīnītām vietām notika Sportista dalība.</w:t>
            </w:r>
          </w:p>
        </w:tc>
      </w:tr>
      <w:tr w:rsidR="00B668D2" w:rsidRPr="00B668D2" w14:paraId="1D48550C" w14:textId="77777777" w:rsidTr="00BA72B7">
        <w:trPr>
          <w:trHeight w:val="6568"/>
          <w:jc w:val="center"/>
        </w:trPr>
        <w:tc>
          <w:tcPr>
            <w:tcW w:w="8516" w:type="dxa"/>
            <w:gridSpan w:val="2"/>
            <w:tcBorders>
              <w:bottom w:val="single" w:sz="4" w:space="0" w:color="auto"/>
            </w:tcBorders>
            <w:shd w:val="clear" w:color="auto" w:fill="auto"/>
          </w:tcPr>
          <w:p w14:paraId="11900209" w14:textId="77777777" w:rsidR="00A63F02" w:rsidRPr="00B668D2" w:rsidRDefault="00A63F02" w:rsidP="00FF39CC">
            <w:pPr>
              <w:tabs>
                <w:tab w:val="left" w:pos="426"/>
              </w:tabs>
              <w:spacing w:after="20"/>
              <w:jc w:val="both"/>
              <w:rPr>
                <w:lang w:val="lv-LV"/>
              </w:rPr>
            </w:pPr>
          </w:p>
          <w:p w14:paraId="5CAABD14" w14:textId="77777777" w:rsidR="00A63F02" w:rsidRPr="00B668D2" w:rsidRDefault="00A63F02" w:rsidP="00FF39CC">
            <w:pPr>
              <w:tabs>
                <w:tab w:val="left" w:pos="426"/>
              </w:tabs>
              <w:spacing w:after="20"/>
              <w:jc w:val="both"/>
              <w:rPr>
                <w:lang w:val="lv-LV"/>
              </w:rPr>
            </w:pPr>
            <w:r w:rsidRPr="00B668D2">
              <w:rPr>
                <w:lang w:val="lv-LV"/>
              </w:rPr>
              <w:t>1.</w:t>
            </w:r>
          </w:p>
          <w:tbl>
            <w:tblPr>
              <w:tblW w:w="7992"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4732"/>
              <w:gridCol w:w="3260"/>
            </w:tblGrid>
            <w:tr w:rsidR="00B668D2" w:rsidRPr="00B668D2" w14:paraId="2AC0EB2D"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1D248FBE" w14:textId="77777777" w:rsidR="00A63F02" w:rsidRPr="00B668D2" w:rsidRDefault="00A63F02" w:rsidP="00FF39CC">
                  <w:pPr>
                    <w:spacing w:after="20"/>
                    <w:rPr>
                      <w:sz w:val="22"/>
                      <w:szCs w:val="26"/>
                      <w:lang w:val="lv-LV"/>
                    </w:rPr>
                  </w:pPr>
                  <w:r w:rsidRPr="00B668D2">
                    <w:rPr>
                      <w:lang w:val="lv-LV"/>
                    </w:rPr>
                    <w:t>Sportista vārds, uzvārds, dzimšanas dati (</w:t>
                  </w:r>
                  <w:proofErr w:type="spellStart"/>
                  <w:r w:rsidRPr="00B668D2">
                    <w:rPr>
                      <w:lang w:val="lv-LV"/>
                    </w:rPr>
                    <w:t>dd.mm.gads</w:t>
                  </w:r>
                  <w:proofErr w:type="spellEnd"/>
                  <w:r w:rsidRPr="00B668D2">
                    <w:rPr>
                      <w:lang w:val="lv-LV"/>
                    </w:rPr>
                    <w:t xml:space="preserve">.) </w:t>
                  </w:r>
                </w:p>
              </w:tc>
              <w:tc>
                <w:tcPr>
                  <w:tcW w:w="3260" w:type="dxa"/>
                  <w:tcBorders>
                    <w:top w:val="single" w:sz="4" w:space="0" w:color="auto"/>
                    <w:left w:val="single" w:sz="4" w:space="0" w:color="auto"/>
                    <w:bottom w:val="single" w:sz="4" w:space="0" w:color="auto"/>
                    <w:right w:val="single" w:sz="4" w:space="0" w:color="auto"/>
                  </w:tcBorders>
                </w:tcPr>
                <w:p w14:paraId="1EAB3FF2" w14:textId="77777777" w:rsidR="00A63F02" w:rsidRPr="00B668D2" w:rsidRDefault="00A63F02" w:rsidP="00FF39CC">
                  <w:pPr>
                    <w:spacing w:after="20"/>
                    <w:rPr>
                      <w:sz w:val="22"/>
                      <w:szCs w:val="26"/>
                      <w:lang w:val="lv-LV"/>
                    </w:rPr>
                  </w:pPr>
                </w:p>
              </w:tc>
            </w:tr>
            <w:tr w:rsidR="00B668D2" w:rsidRPr="00B668D2" w14:paraId="69C1CCF9"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460AE308" w14:textId="77777777" w:rsidR="00A63F02" w:rsidRPr="00B668D2" w:rsidRDefault="00A63F02" w:rsidP="00FF39CC">
                  <w:pPr>
                    <w:spacing w:after="20"/>
                    <w:rPr>
                      <w:sz w:val="22"/>
                      <w:szCs w:val="26"/>
                      <w:lang w:val="lv-LV"/>
                    </w:rPr>
                  </w:pPr>
                  <w:r w:rsidRPr="00B668D2">
                    <w:rPr>
                      <w:lang w:val="lv-LV"/>
                    </w:rPr>
                    <w:t>Sacensību pilns nosaukums un norises datums</w:t>
                  </w:r>
                </w:p>
              </w:tc>
              <w:tc>
                <w:tcPr>
                  <w:tcW w:w="3260" w:type="dxa"/>
                  <w:tcBorders>
                    <w:top w:val="single" w:sz="4" w:space="0" w:color="auto"/>
                    <w:left w:val="single" w:sz="4" w:space="0" w:color="auto"/>
                    <w:bottom w:val="single" w:sz="4" w:space="0" w:color="auto"/>
                    <w:right w:val="single" w:sz="4" w:space="0" w:color="auto"/>
                  </w:tcBorders>
                </w:tcPr>
                <w:p w14:paraId="2AB480E6" w14:textId="77777777" w:rsidR="00A63F02" w:rsidRPr="00B668D2" w:rsidRDefault="00A63F02" w:rsidP="00FF39CC">
                  <w:pPr>
                    <w:spacing w:after="20"/>
                    <w:rPr>
                      <w:sz w:val="22"/>
                      <w:szCs w:val="26"/>
                      <w:lang w:val="lv-LV"/>
                    </w:rPr>
                  </w:pPr>
                </w:p>
              </w:tc>
            </w:tr>
            <w:tr w:rsidR="00B668D2" w:rsidRPr="00B668D2" w14:paraId="6235BE9C"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4AE148FE" w14:textId="77777777" w:rsidR="00A63F02" w:rsidRPr="00B668D2" w:rsidRDefault="00A63F02" w:rsidP="00FF39CC">
                  <w:pPr>
                    <w:spacing w:after="20"/>
                    <w:rPr>
                      <w:sz w:val="22"/>
                      <w:szCs w:val="26"/>
                      <w:lang w:val="lv-LV"/>
                    </w:rPr>
                  </w:pPr>
                  <w:r w:rsidRPr="00B668D2">
                    <w:rPr>
                      <w:lang w:val="lv-LV"/>
                    </w:rPr>
                    <w:t>Izcīnītā vieta</w:t>
                  </w:r>
                </w:p>
              </w:tc>
              <w:tc>
                <w:tcPr>
                  <w:tcW w:w="3260" w:type="dxa"/>
                  <w:tcBorders>
                    <w:top w:val="single" w:sz="4" w:space="0" w:color="auto"/>
                    <w:left w:val="single" w:sz="4" w:space="0" w:color="auto"/>
                    <w:bottom w:val="single" w:sz="4" w:space="0" w:color="auto"/>
                    <w:right w:val="single" w:sz="4" w:space="0" w:color="auto"/>
                  </w:tcBorders>
                </w:tcPr>
                <w:p w14:paraId="3FBA1EA0" w14:textId="77777777" w:rsidR="00A63F02" w:rsidRPr="00B668D2" w:rsidRDefault="00A63F02" w:rsidP="00FF39CC">
                  <w:pPr>
                    <w:spacing w:after="20"/>
                    <w:rPr>
                      <w:sz w:val="22"/>
                      <w:szCs w:val="26"/>
                      <w:lang w:val="lv-LV"/>
                    </w:rPr>
                  </w:pPr>
                </w:p>
              </w:tc>
            </w:tr>
            <w:tr w:rsidR="00B668D2" w:rsidRPr="00B668D2" w14:paraId="619341FF"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42DE4262" w14:textId="77777777" w:rsidR="00A63F02" w:rsidRPr="00B668D2" w:rsidRDefault="00A63F02" w:rsidP="005F04B5">
                  <w:pPr>
                    <w:spacing w:after="20"/>
                    <w:ind w:right="175"/>
                    <w:jc w:val="both"/>
                    <w:rPr>
                      <w:szCs w:val="26"/>
                      <w:lang w:val="lv-LV" w:eastAsia="lv-LV"/>
                    </w:rPr>
                  </w:pPr>
                  <w:r w:rsidRPr="00B668D2">
                    <w:rPr>
                      <w:lang w:val="lv-LV"/>
                    </w:rPr>
                    <w:t>Informācija par norādītajiem sportista rezultātiem (t.sk. dalībnieku un valstu skaits attiecīgajā disciplīnā) un norāde uz vietni internetā, kur publicēti oficiālie sacensību rezultāti</w:t>
                  </w:r>
                </w:p>
              </w:tc>
              <w:tc>
                <w:tcPr>
                  <w:tcW w:w="3260" w:type="dxa"/>
                  <w:tcBorders>
                    <w:top w:val="single" w:sz="4" w:space="0" w:color="auto"/>
                    <w:left w:val="single" w:sz="4" w:space="0" w:color="auto"/>
                    <w:bottom w:val="single" w:sz="4" w:space="0" w:color="auto"/>
                    <w:right w:val="single" w:sz="4" w:space="0" w:color="auto"/>
                  </w:tcBorders>
                </w:tcPr>
                <w:p w14:paraId="63A59007" w14:textId="77777777" w:rsidR="00A63F02" w:rsidRPr="00B668D2" w:rsidRDefault="00A63F02" w:rsidP="00FF39CC">
                  <w:pPr>
                    <w:spacing w:after="20"/>
                    <w:rPr>
                      <w:sz w:val="22"/>
                      <w:szCs w:val="26"/>
                      <w:lang w:val="lv-LV"/>
                    </w:rPr>
                  </w:pPr>
                </w:p>
              </w:tc>
            </w:tr>
          </w:tbl>
          <w:p w14:paraId="6957AB3A" w14:textId="77777777" w:rsidR="00A63F02" w:rsidRPr="00B668D2" w:rsidRDefault="00A63F02" w:rsidP="00FF39CC">
            <w:pPr>
              <w:tabs>
                <w:tab w:val="left" w:pos="426"/>
              </w:tabs>
              <w:spacing w:after="20"/>
              <w:jc w:val="both"/>
              <w:rPr>
                <w:lang w:val="lv-LV"/>
              </w:rPr>
            </w:pPr>
          </w:p>
          <w:p w14:paraId="6350B6DF" w14:textId="77777777" w:rsidR="00A63F02" w:rsidRPr="00B668D2" w:rsidRDefault="00A63F02" w:rsidP="00FF39CC">
            <w:pPr>
              <w:tabs>
                <w:tab w:val="left" w:pos="426"/>
              </w:tabs>
              <w:spacing w:after="20"/>
              <w:jc w:val="both"/>
              <w:rPr>
                <w:lang w:val="lv-LV"/>
              </w:rPr>
            </w:pPr>
            <w:r w:rsidRPr="00B668D2">
              <w:rPr>
                <w:lang w:val="lv-LV"/>
              </w:rPr>
              <w:t xml:space="preserve">2. </w:t>
            </w:r>
          </w:p>
          <w:tbl>
            <w:tblPr>
              <w:tblW w:w="7992"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4732"/>
              <w:gridCol w:w="3260"/>
            </w:tblGrid>
            <w:tr w:rsidR="00B668D2" w:rsidRPr="00B668D2" w14:paraId="7D1BC83A"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2A846AF2" w14:textId="77777777" w:rsidR="00A63F02" w:rsidRPr="00B668D2" w:rsidRDefault="00A63F02" w:rsidP="00FF39CC">
                  <w:pPr>
                    <w:spacing w:after="20"/>
                    <w:rPr>
                      <w:sz w:val="22"/>
                      <w:szCs w:val="26"/>
                      <w:lang w:val="lv-LV"/>
                    </w:rPr>
                  </w:pPr>
                  <w:r w:rsidRPr="00B668D2">
                    <w:rPr>
                      <w:lang w:val="lv-LV"/>
                    </w:rPr>
                    <w:t>Sportista vārds, uzvārds, dzimšanas dati (</w:t>
                  </w:r>
                  <w:proofErr w:type="spellStart"/>
                  <w:r w:rsidRPr="00B668D2">
                    <w:rPr>
                      <w:lang w:val="lv-LV"/>
                    </w:rPr>
                    <w:t>dd.mm.gads</w:t>
                  </w:r>
                  <w:proofErr w:type="spellEnd"/>
                  <w:r w:rsidRPr="00B668D2">
                    <w:rPr>
                      <w:lang w:val="lv-LV"/>
                    </w:rPr>
                    <w:t xml:space="preserve">.) </w:t>
                  </w:r>
                </w:p>
              </w:tc>
              <w:tc>
                <w:tcPr>
                  <w:tcW w:w="3260" w:type="dxa"/>
                  <w:tcBorders>
                    <w:top w:val="single" w:sz="4" w:space="0" w:color="auto"/>
                    <w:left w:val="single" w:sz="4" w:space="0" w:color="auto"/>
                    <w:bottom w:val="single" w:sz="4" w:space="0" w:color="auto"/>
                    <w:right w:val="single" w:sz="4" w:space="0" w:color="auto"/>
                  </w:tcBorders>
                </w:tcPr>
                <w:p w14:paraId="350788E7" w14:textId="77777777" w:rsidR="00A63F02" w:rsidRPr="00B668D2" w:rsidRDefault="00A63F02" w:rsidP="00FF39CC">
                  <w:pPr>
                    <w:spacing w:after="20"/>
                    <w:rPr>
                      <w:sz w:val="22"/>
                      <w:szCs w:val="26"/>
                      <w:lang w:val="lv-LV"/>
                    </w:rPr>
                  </w:pPr>
                </w:p>
              </w:tc>
            </w:tr>
            <w:tr w:rsidR="00B668D2" w:rsidRPr="00B668D2" w14:paraId="07D3CAB9"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2DDD4FC2" w14:textId="77777777" w:rsidR="00A63F02" w:rsidRPr="00B668D2" w:rsidRDefault="00A63F02" w:rsidP="00FF39CC">
                  <w:pPr>
                    <w:spacing w:after="20"/>
                    <w:rPr>
                      <w:sz w:val="22"/>
                      <w:szCs w:val="26"/>
                      <w:lang w:val="lv-LV"/>
                    </w:rPr>
                  </w:pPr>
                  <w:r w:rsidRPr="00B668D2">
                    <w:rPr>
                      <w:lang w:val="lv-LV"/>
                    </w:rPr>
                    <w:t>Sacensību pilns nosaukums un norises datums</w:t>
                  </w:r>
                </w:p>
              </w:tc>
              <w:tc>
                <w:tcPr>
                  <w:tcW w:w="3260" w:type="dxa"/>
                  <w:tcBorders>
                    <w:top w:val="single" w:sz="4" w:space="0" w:color="auto"/>
                    <w:left w:val="single" w:sz="4" w:space="0" w:color="auto"/>
                    <w:bottom w:val="single" w:sz="4" w:space="0" w:color="auto"/>
                    <w:right w:val="single" w:sz="4" w:space="0" w:color="auto"/>
                  </w:tcBorders>
                </w:tcPr>
                <w:p w14:paraId="1E499487" w14:textId="77777777" w:rsidR="00A63F02" w:rsidRPr="00B668D2" w:rsidRDefault="00A63F02" w:rsidP="00FF39CC">
                  <w:pPr>
                    <w:spacing w:after="20"/>
                    <w:rPr>
                      <w:sz w:val="22"/>
                      <w:szCs w:val="26"/>
                      <w:lang w:val="lv-LV"/>
                    </w:rPr>
                  </w:pPr>
                </w:p>
              </w:tc>
            </w:tr>
            <w:tr w:rsidR="00B668D2" w:rsidRPr="00B668D2" w14:paraId="69AFD1B0"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6314E037" w14:textId="77777777" w:rsidR="00A63F02" w:rsidRPr="00B668D2" w:rsidRDefault="00A63F02" w:rsidP="00FF39CC">
                  <w:pPr>
                    <w:spacing w:after="20"/>
                    <w:rPr>
                      <w:sz w:val="22"/>
                      <w:szCs w:val="26"/>
                      <w:lang w:val="lv-LV"/>
                    </w:rPr>
                  </w:pPr>
                  <w:r w:rsidRPr="00B668D2">
                    <w:rPr>
                      <w:lang w:val="lv-LV"/>
                    </w:rPr>
                    <w:t>Izcīnītā vieta</w:t>
                  </w:r>
                </w:p>
              </w:tc>
              <w:tc>
                <w:tcPr>
                  <w:tcW w:w="3260" w:type="dxa"/>
                  <w:tcBorders>
                    <w:top w:val="single" w:sz="4" w:space="0" w:color="auto"/>
                    <w:left w:val="single" w:sz="4" w:space="0" w:color="auto"/>
                    <w:bottom w:val="single" w:sz="4" w:space="0" w:color="auto"/>
                    <w:right w:val="single" w:sz="4" w:space="0" w:color="auto"/>
                  </w:tcBorders>
                </w:tcPr>
                <w:p w14:paraId="32EA82FC" w14:textId="77777777" w:rsidR="00A63F02" w:rsidRPr="00B668D2" w:rsidRDefault="00A63F02" w:rsidP="00FF39CC">
                  <w:pPr>
                    <w:spacing w:after="20"/>
                    <w:rPr>
                      <w:sz w:val="22"/>
                      <w:szCs w:val="26"/>
                      <w:lang w:val="lv-LV"/>
                    </w:rPr>
                  </w:pPr>
                </w:p>
              </w:tc>
            </w:tr>
            <w:tr w:rsidR="00B668D2" w:rsidRPr="00B668D2" w14:paraId="76D2F91F" w14:textId="77777777" w:rsidTr="00BA72B7">
              <w:trPr>
                <w:cantSplit/>
              </w:trPr>
              <w:tc>
                <w:tcPr>
                  <w:tcW w:w="4732" w:type="dxa"/>
                  <w:tcBorders>
                    <w:top w:val="single" w:sz="4" w:space="0" w:color="auto"/>
                    <w:left w:val="single" w:sz="4" w:space="0" w:color="auto"/>
                    <w:bottom w:val="single" w:sz="4" w:space="0" w:color="auto"/>
                    <w:right w:val="single" w:sz="4" w:space="0" w:color="auto"/>
                  </w:tcBorders>
                </w:tcPr>
                <w:p w14:paraId="190C4C78" w14:textId="77777777" w:rsidR="00A63F02" w:rsidRPr="00B668D2" w:rsidRDefault="00A63F02" w:rsidP="005F04B5">
                  <w:pPr>
                    <w:spacing w:after="20"/>
                    <w:ind w:right="175"/>
                    <w:jc w:val="both"/>
                    <w:rPr>
                      <w:szCs w:val="26"/>
                      <w:lang w:val="lv-LV" w:eastAsia="lv-LV"/>
                    </w:rPr>
                  </w:pPr>
                  <w:r w:rsidRPr="00B668D2">
                    <w:rPr>
                      <w:lang w:val="lv-LV"/>
                    </w:rPr>
                    <w:t>Informācija par norādītajiem sportista rezultātiem (t.sk. dalībnieku un valstu skaits attiecīgajā disciplīnā) un norāde uz vietni internetā, kur publicēti oficiālie sacensību rezultāti</w:t>
                  </w:r>
                </w:p>
              </w:tc>
              <w:tc>
                <w:tcPr>
                  <w:tcW w:w="3260" w:type="dxa"/>
                  <w:tcBorders>
                    <w:top w:val="single" w:sz="4" w:space="0" w:color="auto"/>
                    <w:left w:val="single" w:sz="4" w:space="0" w:color="auto"/>
                    <w:bottom w:val="single" w:sz="4" w:space="0" w:color="auto"/>
                    <w:right w:val="single" w:sz="4" w:space="0" w:color="auto"/>
                  </w:tcBorders>
                </w:tcPr>
                <w:p w14:paraId="07DE50EB" w14:textId="77777777" w:rsidR="00A63F02" w:rsidRPr="00B668D2" w:rsidRDefault="00A63F02" w:rsidP="00FF39CC">
                  <w:pPr>
                    <w:spacing w:after="20"/>
                    <w:rPr>
                      <w:sz w:val="22"/>
                      <w:szCs w:val="26"/>
                      <w:lang w:val="lv-LV"/>
                    </w:rPr>
                  </w:pPr>
                </w:p>
              </w:tc>
            </w:tr>
          </w:tbl>
          <w:p w14:paraId="614132D7" w14:textId="77777777" w:rsidR="00A63F02" w:rsidRPr="00B668D2" w:rsidRDefault="00A63F02" w:rsidP="00FF39CC">
            <w:pPr>
              <w:tabs>
                <w:tab w:val="left" w:pos="426"/>
              </w:tabs>
              <w:spacing w:after="20"/>
              <w:jc w:val="both"/>
              <w:rPr>
                <w:lang w:val="lv-LV"/>
              </w:rPr>
            </w:pPr>
          </w:p>
        </w:tc>
      </w:tr>
      <w:tr w:rsidR="00B668D2" w:rsidRPr="00B668D2" w14:paraId="77727C20" w14:textId="77777777" w:rsidTr="00BA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8" w:type="dxa"/>
            <w:shd w:val="clear" w:color="auto" w:fill="auto"/>
          </w:tcPr>
          <w:p w14:paraId="47BC29DB" w14:textId="77777777" w:rsidR="00BA72B7" w:rsidRPr="00B668D2" w:rsidRDefault="00BA72B7" w:rsidP="00A15388">
            <w:pPr>
              <w:tabs>
                <w:tab w:val="left" w:pos="426"/>
              </w:tabs>
              <w:spacing w:after="20"/>
              <w:jc w:val="center"/>
              <w:rPr>
                <w:iCs/>
                <w:lang w:val="lv-LV"/>
              </w:rPr>
            </w:pPr>
          </w:p>
          <w:p w14:paraId="6F2DFF31" w14:textId="51C9D9FA" w:rsidR="00EF179B" w:rsidRPr="00B668D2" w:rsidRDefault="00EF179B" w:rsidP="00A15388">
            <w:pPr>
              <w:tabs>
                <w:tab w:val="left" w:pos="426"/>
              </w:tabs>
              <w:spacing w:after="20"/>
              <w:jc w:val="center"/>
              <w:rPr>
                <w:iCs/>
                <w:lang w:val="lv-LV"/>
              </w:rPr>
            </w:pPr>
            <w:r w:rsidRPr="00B668D2">
              <w:rPr>
                <w:iCs/>
                <w:lang w:val="lv-LV"/>
              </w:rPr>
              <w:t>Projekta iesniedzēja</w:t>
            </w:r>
            <w:r w:rsidR="00BA72B7" w:rsidRPr="00B668D2">
              <w:rPr>
                <w:iCs/>
                <w:lang w:val="lv-LV"/>
              </w:rPr>
              <w:t xml:space="preserve"> (federāci</w:t>
            </w:r>
            <w:r w:rsidRPr="00B668D2">
              <w:rPr>
                <w:iCs/>
                <w:lang w:val="lv-LV"/>
              </w:rPr>
              <w:t>jas</w:t>
            </w:r>
            <w:r w:rsidR="00BA72B7" w:rsidRPr="00B668D2">
              <w:rPr>
                <w:iCs/>
                <w:lang w:val="lv-LV"/>
              </w:rPr>
              <w:t>)</w:t>
            </w:r>
            <w:r w:rsidRPr="00B668D2">
              <w:rPr>
                <w:iCs/>
                <w:lang w:val="lv-LV"/>
              </w:rPr>
              <w:t xml:space="preserve"> </w:t>
            </w:r>
            <w:r w:rsidRPr="00B668D2">
              <w:rPr>
                <w:iCs/>
                <w:lang w:val="lv-LV"/>
              </w:rPr>
              <w:br/>
              <w:t>vadītāja (-s) vārds, uzvārds</w:t>
            </w:r>
          </w:p>
        </w:tc>
        <w:tc>
          <w:tcPr>
            <w:tcW w:w="4258" w:type="dxa"/>
            <w:shd w:val="clear" w:color="auto" w:fill="auto"/>
          </w:tcPr>
          <w:p w14:paraId="15DA0D72" w14:textId="77777777" w:rsidR="00BA72B7" w:rsidRPr="00B668D2" w:rsidRDefault="00BA72B7" w:rsidP="00A15388">
            <w:pPr>
              <w:tabs>
                <w:tab w:val="left" w:pos="426"/>
              </w:tabs>
              <w:spacing w:after="20"/>
              <w:jc w:val="center"/>
              <w:rPr>
                <w:iCs/>
                <w:lang w:val="lv-LV"/>
              </w:rPr>
            </w:pPr>
          </w:p>
          <w:p w14:paraId="52A3F81E" w14:textId="2229A866" w:rsidR="00EF179B" w:rsidRPr="00B668D2" w:rsidRDefault="00EF179B" w:rsidP="00A15388">
            <w:pPr>
              <w:tabs>
                <w:tab w:val="left" w:pos="426"/>
              </w:tabs>
              <w:spacing w:after="20"/>
              <w:jc w:val="center"/>
              <w:rPr>
                <w:iCs/>
                <w:lang w:val="lv-LV"/>
              </w:rPr>
            </w:pPr>
            <w:r w:rsidRPr="00B668D2">
              <w:rPr>
                <w:iCs/>
                <w:lang w:val="lv-LV"/>
              </w:rPr>
              <w:t>Paraksts</w:t>
            </w:r>
            <w:r w:rsidR="008B4B36" w:rsidRPr="00B668D2">
              <w:rPr>
                <w:iCs/>
                <w:lang w:val="lv-LV"/>
              </w:rPr>
              <w:t>*</w:t>
            </w:r>
          </w:p>
        </w:tc>
      </w:tr>
      <w:tr w:rsidR="00B668D2" w:rsidRPr="00B668D2" w14:paraId="4359C967" w14:textId="77777777" w:rsidTr="00BA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58" w:type="dxa"/>
            <w:shd w:val="clear" w:color="auto" w:fill="auto"/>
          </w:tcPr>
          <w:p w14:paraId="509975ED" w14:textId="77777777" w:rsidR="00EF179B" w:rsidRPr="00B668D2" w:rsidRDefault="00EF179B" w:rsidP="00A15388">
            <w:pPr>
              <w:tabs>
                <w:tab w:val="left" w:pos="426"/>
              </w:tabs>
              <w:spacing w:after="20"/>
              <w:jc w:val="center"/>
              <w:rPr>
                <w:i/>
                <w:lang w:val="lv-LV"/>
              </w:rPr>
            </w:pPr>
            <w:r w:rsidRPr="00B668D2">
              <w:rPr>
                <w:i/>
                <w:lang w:val="lv-LV"/>
              </w:rPr>
              <w:t>_______________________________</w:t>
            </w:r>
          </w:p>
        </w:tc>
        <w:tc>
          <w:tcPr>
            <w:tcW w:w="4258" w:type="dxa"/>
            <w:shd w:val="clear" w:color="auto" w:fill="auto"/>
          </w:tcPr>
          <w:p w14:paraId="24AAB11F" w14:textId="77777777" w:rsidR="00EF179B" w:rsidRPr="00B668D2" w:rsidRDefault="00EF179B" w:rsidP="00A15388">
            <w:pPr>
              <w:tabs>
                <w:tab w:val="left" w:pos="426"/>
              </w:tabs>
              <w:spacing w:after="20"/>
              <w:jc w:val="center"/>
              <w:rPr>
                <w:i/>
                <w:lang w:val="lv-LV"/>
              </w:rPr>
            </w:pPr>
            <w:r w:rsidRPr="00B668D2">
              <w:rPr>
                <w:i/>
                <w:lang w:val="lv-LV"/>
              </w:rPr>
              <w:t>______________________________</w:t>
            </w:r>
          </w:p>
        </w:tc>
      </w:tr>
    </w:tbl>
    <w:p w14:paraId="2B0D2083" w14:textId="332E0D86" w:rsidR="008B4B36" w:rsidRPr="00B668D2" w:rsidRDefault="008B4B36" w:rsidP="008B4B36">
      <w:pPr>
        <w:rPr>
          <w:b/>
          <w:bCs/>
          <w:lang w:val="lv-LV"/>
        </w:rPr>
      </w:pPr>
      <w:r w:rsidRPr="00B668D2">
        <w:rPr>
          <w:i/>
          <w:iCs/>
          <w:lang w:val="lv-LV"/>
        </w:rPr>
        <w:t>*(</w:t>
      </w:r>
      <w:r w:rsidRPr="00B668D2">
        <w:rPr>
          <w:i/>
          <w:iCs/>
          <w:sz w:val="22"/>
          <w:szCs w:val="22"/>
          <w:lang w:val="lv-LV"/>
        </w:rPr>
        <w:t>izņemot, ja dokumenti tiek iesniegti parakstīti ar drošu elektronisko parakstu</w:t>
      </w:r>
      <w:r w:rsidRPr="00B668D2">
        <w:rPr>
          <w:i/>
          <w:iCs/>
          <w:lang w:val="lv-LV"/>
        </w:rPr>
        <w:t>).</w:t>
      </w:r>
    </w:p>
    <w:p w14:paraId="669057C5" w14:textId="77777777" w:rsidR="0003003A" w:rsidRPr="00B668D2" w:rsidRDefault="0003003A" w:rsidP="00A15388">
      <w:pPr>
        <w:tabs>
          <w:tab w:val="left" w:pos="-3960"/>
          <w:tab w:val="left" w:pos="0"/>
          <w:tab w:val="left" w:pos="284"/>
          <w:tab w:val="left" w:pos="426"/>
        </w:tabs>
        <w:spacing w:after="20"/>
        <w:jc w:val="both"/>
        <w:rPr>
          <w:i/>
          <w:lang w:val="lv-LV"/>
        </w:rPr>
      </w:pPr>
    </w:p>
    <w:sectPr w:rsidR="0003003A" w:rsidRPr="00B668D2" w:rsidSect="00BA72B7">
      <w:headerReference w:type="even" r:id="rId8"/>
      <w:headerReference w:type="default" r:id="rId9"/>
      <w:footerReference w:type="default" r:id="rId10"/>
      <w:footerReference w:type="first" r:id="rId11"/>
      <w:type w:val="continuous"/>
      <w:pgSz w:w="11906" w:h="16838"/>
      <w:pgMar w:top="851" w:right="991" w:bottom="993" w:left="1418" w:header="284" w:footer="4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457F" w14:textId="77777777" w:rsidR="00154D7D" w:rsidRDefault="00154D7D">
      <w:pPr>
        <w:rPr>
          <w:rStyle w:val="Lappusesnumurs"/>
        </w:rPr>
      </w:pPr>
      <w:r>
        <w:rPr>
          <w:rStyle w:val="Lappusesnumurs"/>
        </w:rPr>
        <w:separator/>
      </w:r>
    </w:p>
  </w:endnote>
  <w:endnote w:type="continuationSeparator" w:id="0">
    <w:p w14:paraId="2886D660" w14:textId="77777777" w:rsidR="00154D7D" w:rsidRDefault="00154D7D">
      <w:pPr>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B3E3" w14:textId="327D8A9B" w:rsidR="004763EE" w:rsidRPr="00BA72B7" w:rsidRDefault="00F3352F" w:rsidP="00A15388">
    <w:pPr>
      <w:pStyle w:val="Kjene"/>
      <w:rPr>
        <w:rFonts w:ascii="Arial" w:hAnsi="Arial" w:cs="Arial"/>
        <w:sz w:val="16"/>
        <w:szCs w:val="16"/>
      </w:rPr>
    </w:pPr>
    <w:r w:rsidRPr="00BA72B7">
      <w:rPr>
        <w:rFonts w:ascii="Arial" w:hAnsi="Arial" w:cs="Arial"/>
        <w:sz w:val="16"/>
        <w:szCs w:val="16"/>
        <w:lang w:val="lv-LV"/>
      </w:rPr>
      <w:t>Konkursa</w:t>
    </w:r>
    <w:r w:rsidRPr="00BA72B7">
      <w:rPr>
        <w:rFonts w:ascii="Arial" w:hAnsi="Arial" w:cs="Arial"/>
        <w:sz w:val="16"/>
        <w:szCs w:val="16"/>
      </w:rPr>
      <w:t xml:space="preserve"> “</w:t>
    </w:r>
    <w:r w:rsidRPr="00BA72B7">
      <w:rPr>
        <w:rFonts w:ascii="Arial" w:hAnsi="Arial" w:cs="Arial"/>
        <w:sz w:val="16"/>
        <w:szCs w:val="16"/>
        <w:lang w:val="lv-LV"/>
      </w:rPr>
      <w:t>Par finansējuma piešķiršanu atzīto sporta federāciju jauno talantu atbalsta programmu īstenošanai” nolikums</w:t>
    </w:r>
    <w:r w:rsidR="00A15388" w:rsidRPr="00BA72B7">
      <w:rPr>
        <w:rFonts w:ascii="Arial" w:hAnsi="Arial" w:cs="Arial"/>
        <w:sz w:val="16"/>
        <w:szCs w:val="16"/>
        <w:lang w:val="lv-LV"/>
      </w:rPr>
      <w:t xml:space="preserve"> </w:t>
    </w:r>
    <w:r w:rsidR="00DC5096" w:rsidRPr="00BA72B7">
      <w:rPr>
        <w:sz w:val="16"/>
        <w:szCs w:val="16"/>
      </w:rPr>
      <w:tab/>
    </w:r>
    <w:r w:rsidR="00C428C7" w:rsidRPr="00BA72B7">
      <w:rPr>
        <w:rFonts w:ascii="Arial" w:hAnsi="Arial" w:cs="Arial"/>
        <w:sz w:val="16"/>
        <w:szCs w:val="16"/>
      </w:rPr>
      <w:fldChar w:fldCharType="begin"/>
    </w:r>
    <w:r w:rsidR="00C428C7" w:rsidRPr="00BA72B7">
      <w:rPr>
        <w:rFonts w:ascii="Arial" w:hAnsi="Arial" w:cs="Arial"/>
        <w:sz w:val="16"/>
        <w:szCs w:val="16"/>
      </w:rPr>
      <w:instrText>PAGE   \* MERGEFORMAT</w:instrText>
    </w:r>
    <w:r w:rsidR="00C428C7" w:rsidRPr="00BA72B7">
      <w:rPr>
        <w:rFonts w:ascii="Arial" w:hAnsi="Arial" w:cs="Arial"/>
        <w:sz w:val="16"/>
        <w:szCs w:val="16"/>
      </w:rPr>
      <w:fldChar w:fldCharType="separate"/>
    </w:r>
    <w:r w:rsidR="00CB6211" w:rsidRPr="00BA72B7">
      <w:rPr>
        <w:rFonts w:ascii="Arial" w:hAnsi="Arial" w:cs="Arial"/>
        <w:noProof/>
        <w:sz w:val="16"/>
        <w:szCs w:val="16"/>
        <w:lang w:val="lv-LV"/>
      </w:rPr>
      <w:t>5</w:t>
    </w:r>
    <w:r w:rsidR="00C428C7" w:rsidRPr="00BA72B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5090" w14:textId="179CF417" w:rsidR="00DC5096" w:rsidRPr="00F3352F" w:rsidRDefault="00F3352F" w:rsidP="003B36A1">
    <w:pPr>
      <w:pStyle w:val="Kjene"/>
      <w:rPr>
        <w:rFonts w:ascii="Arial" w:hAnsi="Arial" w:cs="Arial"/>
        <w:sz w:val="18"/>
        <w:szCs w:val="18"/>
      </w:rPr>
    </w:pPr>
    <w:r w:rsidRPr="00BA72B7">
      <w:rPr>
        <w:rFonts w:ascii="Arial" w:hAnsi="Arial" w:cs="Arial"/>
        <w:sz w:val="16"/>
        <w:szCs w:val="16"/>
        <w:lang w:val="lv-LV"/>
      </w:rPr>
      <w:t>K</w:t>
    </w:r>
    <w:r w:rsidR="00A41374" w:rsidRPr="00BA72B7">
      <w:rPr>
        <w:rFonts w:ascii="Arial" w:hAnsi="Arial" w:cs="Arial"/>
        <w:sz w:val="16"/>
        <w:szCs w:val="16"/>
        <w:lang w:val="lv-LV"/>
      </w:rPr>
      <w:t>onkursa</w:t>
    </w:r>
    <w:r w:rsidR="00A41374" w:rsidRPr="00BA72B7">
      <w:rPr>
        <w:rFonts w:ascii="Arial" w:hAnsi="Arial" w:cs="Arial"/>
        <w:sz w:val="16"/>
        <w:szCs w:val="16"/>
      </w:rPr>
      <w:t xml:space="preserve"> </w:t>
    </w:r>
    <w:r w:rsidR="003515DC" w:rsidRPr="00BA72B7">
      <w:rPr>
        <w:rFonts w:ascii="Arial" w:hAnsi="Arial" w:cs="Arial"/>
        <w:sz w:val="16"/>
        <w:szCs w:val="16"/>
      </w:rPr>
      <w:t>“</w:t>
    </w:r>
    <w:r w:rsidRPr="00BA72B7">
      <w:rPr>
        <w:rFonts w:ascii="Arial" w:hAnsi="Arial" w:cs="Arial"/>
        <w:sz w:val="16"/>
        <w:szCs w:val="16"/>
        <w:lang w:val="lv-LV"/>
      </w:rPr>
      <w:t>Par finansējuma piešķiršanu atzīto sporta federāciju jauno talantu atbalsta programmu īstenošanai</w:t>
    </w:r>
    <w:r w:rsidR="003515DC" w:rsidRPr="00BA72B7">
      <w:rPr>
        <w:rFonts w:ascii="Arial" w:hAnsi="Arial" w:cs="Arial"/>
        <w:sz w:val="16"/>
        <w:szCs w:val="16"/>
        <w:lang w:val="lv-LV"/>
      </w:rPr>
      <w:t xml:space="preserve">” </w:t>
    </w:r>
    <w:r w:rsidR="00A41374" w:rsidRPr="00BA72B7">
      <w:rPr>
        <w:rFonts w:ascii="Arial" w:hAnsi="Arial" w:cs="Arial"/>
        <w:sz w:val="16"/>
        <w:szCs w:val="16"/>
        <w:lang w:val="lv-LV"/>
      </w:rPr>
      <w:t>nolikums</w:t>
    </w:r>
    <w:r w:rsidR="004B1B38" w:rsidRPr="00F3352F">
      <w:rPr>
        <w:rFonts w:ascii="Arial" w:hAnsi="Arial" w:cs="Arial"/>
        <w:sz w:val="18"/>
        <w:szCs w:val="18"/>
        <w:lang w:val="lv-LV"/>
      </w:rPr>
      <w:t xml:space="preserve"> </w:t>
    </w:r>
    <w:r w:rsidR="00501BD7">
      <w:rPr>
        <w:rFonts w:ascii="Arial" w:hAnsi="Arial" w:cs="Arial"/>
        <w:sz w:val="18"/>
        <w:szCs w:val="18"/>
        <w:lang w:val="lv-LV"/>
      </w:rPr>
      <w:tab/>
    </w:r>
  </w:p>
  <w:p w14:paraId="17A28D4A" w14:textId="77777777" w:rsidR="00DC5096" w:rsidRDefault="00DC5096" w:rsidP="00DC5096">
    <w:pPr>
      <w:pStyle w:val="Kjene"/>
      <w:tabs>
        <w:tab w:val="clear" w:pos="4320"/>
        <w:tab w:val="clear" w:pos="8640"/>
        <w:tab w:val="left" w:pos="21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E575" w14:textId="77777777" w:rsidR="00154D7D" w:rsidRDefault="00154D7D">
      <w:pPr>
        <w:rPr>
          <w:rStyle w:val="Lappusesnumurs"/>
        </w:rPr>
      </w:pPr>
      <w:r>
        <w:rPr>
          <w:rStyle w:val="Lappusesnumurs"/>
        </w:rPr>
        <w:separator/>
      </w:r>
    </w:p>
  </w:footnote>
  <w:footnote w:type="continuationSeparator" w:id="0">
    <w:p w14:paraId="69CFF46C" w14:textId="77777777" w:rsidR="00154D7D" w:rsidRDefault="00154D7D">
      <w:pPr>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E021" w14:textId="6886B1E0" w:rsidR="001931A4" w:rsidRDefault="001931A4" w:rsidP="00024FB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15388">
      <w:rPr>
        <w:rStyle w:val="Lappusesnumurs"/>
        <w:noProof/>
      </w:rPr>
      <w:t>1</w:t>
    </w:r>
    <w:r>
      <w:rPr>
        <w:rStyle w:val="Lappusesnumurs"/>
      </w:rPr>
      <w:fldChar w:fldCharType="end"/>
    </w:r>
  </w:p>
  <w:p w14:paraId="2E2D272F" w14:textId="7491B5FD" w:rsidR="001E70B3" w:rsidRDefault="001E70B3" w:rsidP="00024FBF">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15388">
      <w:rPr>
        <w:rStyle w:val="Lappusesnumurs"/>
        <w:noProof/>
      </w:rPr>
      <w:t>1</w:t>
    </w:r>
    <w:r>
      <w:rPr>
        <w:rStyle w:val="Lappusesnumurs"/>
      </w:rPr>
      <w:fldChar w:fldCharType="end"/>
    </w:r>
  </w:p>
  <w:p w14:paraId="1544FDB5" w14:textId="77777777" w:rsidR="001E70B3" w:rsidRDefault="001E70B3" w:rsidP="001E70B3">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4A2B" w14:textId="77777777" w:rsidR="00A06F73" w:rsidRDefault="00A06F73">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6DE"/>
    <w:multiLevelType w:val="hybridMultilevel"/>
    <w:tmpl w:val="5F2E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79ED"/>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0E91166C"/>
    <w:multiLevelType w:val="multilevel"/>
    <w:tmpl w:val="4E9C09E8"/>
    <w:lvl w:ilvl="0">
      <w:start w:val="1"/>
      <w:numFmt w:val="decimal"/>
      <w:lvlText w:val="%1."/>
      <w:lvlJc w:val="left"/>
      <w:pPr>
        <w:tabs>
          <w:tab w:val="num" w:pos="1211"/>
        </w:tabs>
        <w:ind w:left="1211" w:hanging="360"/>
      </w:pPr>
      <w:rPr>
        <w:rFonts w:hint="default"/>
      </w:rPr>
    </w:lvl>
    <w:lvl w:ilvl="1">
      <w:start w:val="1"/>
      <w:numFmt w:val="decimal"/>
      <w:suff w:val="space"/>
      <w:lvlText w:val="%1.%2."/>
      <w:lvlJc w:val="left"/>
      <w:pPr>
        <w:ind w:left="2183" w:hanging="432"/>
      </w:pPr>
      <w:rPr>
        <w:rFonts w:hint="default"/>
      </w:rPr>
    </w:lvl>
    <w:lvl w:ilvl="2">
      <w:start w:val="1"/>
      <w:numFmt w:val="decimal"/>
      <w:lvlText w:val="%1.%2.%3."/>
      <w:lvlJc w:val="left"/>
      <w:pPr>
        <w:tabs>
          <w:tab w:val="num" w:pos="2111"/>
        </w:tabs>
        <w:ind w:left="1895" w:hanging="504"/>
      </w:pPr>
      <w:rPr>
        <w:rFonts w:hint="default"/>
      </w:rPr>
    </w:lvl>
    <w:lvl w:ilvl="3">
      <w:start w:val="1"/>
      <w:numFmt w:val="decimal"/>
      <w:lvlText w:val="%1.%2.%3.%4."/>
      <w:lvlJc w:val="left"/>
      <w:pPr>
        <w:tabs>
          <w:tab w:val="num" w:pos="2291"/>
        </w:tabs>
        <w:ind w:left="2219" w:hanging="648"/>
      </w:pPr>
      <w:rPr>
        <w:rFonts w:hint="default"/>
      </w:rPr>
    </w:lvl>
    <w:lvl w:ilvl="4">
      <w:start w:val="1"/>
      <w:numFmt w:val="decimal"/>
      <w:lvlText w:val="%1.%2.%3.%4.%5."/>
      <w:lvlJc w:val="left"/>
      <w:pPr>
        <w:tabs>
          <w:tab w:val="num" w:pos="3011"/>
        </w:tabs>
        <w:ind w:left="2723" w:hanging="792"/>
      </w:pPr>
      <w:rPr>
        <w:rFonts w:hint="default"/>
      </w:rPr>
    </w:lvl>
    <w:lvl w:ilvl="5">
      <w:start w:val="1"/>
      <w:numFmt w:val="decimal"/>
      <w:lvlText w:val="%1.%2.%3.%4.%5.%6."/>
      <w:lvlJc w:val="left"/>
      <w:pPr>
        <w:tabs>
          <w:tab w:val="num" w:pos="3371"/>
        </w:tabs>
        <w:ind w:left="3227" w:hanging="936"/>
      </w:pPr>
      <w:rPr>
        <w:rFonts w:hint="default"/>
      </w:rPr>
    </w:lvl>
    <w:lvl w:ilvl="6">
      <w:start w:val="1"/>
      <w:numFmt w:val="decimal"/>
      <w:lvlText w:val="%1.%2.%3.%4.%5.%6.%7."/>
      <w:lvlJc w:val="left"/>
      <w:pPr>
        <w:tabs>
          <w:tab w:val="num" w:pos="4091"/>
        </w:tabs>
        <w:ind w:left="3731" w:hanging="1080"/>
      </w:pPr>
      <w:rPr>
        <w:rFonts w:hint="default"/>
      </w:rPr>
    </w:lvl>
    <w:lvl w:ilvl="7">
      <w:start w:val="1"/>
      <w:numFmt w:val="decimal"/>
      <w:lvlText w:val="%1.%2.%3.%4.%5.%6.%7.%8."/>
      <w:lvlJc w:val="left"/>
      <w:pPr>
        <w:tabs>
          <w:tab w:val="num" w:pos="4451"/>
        </w:tabs>
        <w:ind w:left="4235" w:hanging="1224"/>
      </w:pPr>
      <w:rPr>
        <w:rFonts w:hint="default"/>
      </w:rPr>
    </w:lvl>
    <w:lvl w:ilvl="8">
      <w:start w:val="1"/>
      <w:numFmt w:val="decimal"/>
      <w:lvlText w:val="%1.%2.%3.%4.%5.%6.%7.%8.%9."/>
      <w:lvlJc w:val="left"/>
      <w:pPr>
        <w:tabs>
          <w:tab w:val="num" w:pos="5171"/>
        </w:tabs>
        <w:ind w:left="4811" w:hanging="1440"/>
      </w:pPr>
      <w:rPr>
        <w:rFonts w:hint="default"/>
      </w:rPr>
    </w:lvl>
  </w:abstractNum>
  <w:abstractNum w:abstractNumId="3" w15:restartNumberingAfterBreak="0">
    <w:nsid w:val="1155128F"/>
    <w:multiLevelType w:val="multilevel"/>
    <w:tmpl w:val="51B06348"/>
    <w:lvl w:ilvl="0">
      <w:start w:val="1"/>
      <w:numFmt w:val="decimal"/>
      <w:lvlText w:val="%1."/>
      <w:lvlJc w:val="left"/>
      <w:pPr>
        <w:tabs>
          <w:tab w:val="num" w:pos="1070"/>
        </w:tabs>
        <w:ind w:left="107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tabs>
          <w:tab w:val="num" w:pos="1970"/>
        </w:tabs>
        <w:ind w:left="1754" w:hanging="504"/>
      </w:pPr>
      <w:rPr>
        <w:rFonts w:hint="default"/>
      </w:rPr>
    </w:lvl>
    <w:lvl w:ilvl="3">
      <w:start w:val="1"/>
      <w:numFmt w:val="decimal"/>
      <w:lvlText w:val="%1.%2.%3.%4."/>
      <w:lvlJc w:val="left"/>
      <w:pPr>
        <w:tabs>
          <w:tab w:val="num" w:pos="2150"/>
        </w:tabs>
        <w:ind w:left="2078" w:hanging="648"/>
      </w:pPr>
      <w:rPr>
        <w:rFonts w:hint="default"/>
      </w:rPr>
    </w:lvl>
    <w:lvl w:ilvl="4">
      <w:start w:val="1"/>
      <w:numFmt w:val="decimal"/>
      <w:lvlText w:val="%1.%2.%3.%4.%5."/>
      <w:lvlJc w:val="left"/>
      <w:pPr>
        <w:tabs>
          <w:tab w:val="num" w:pos="2870"/>
        </w:tabs>
        <w:ind w:left="2582" w:hanging="792"/>
      </w:pPr>
      <w:rPr>
        <w:rFonts w:hint="default"/>
      </w:rPr>
    </w:lvl>
    <w:lvl w:ilvl="5">
      <w:start w:val="1"/>
      <w:numFmt w:val="decimal"/>
      <w:lvlText w:val="%1.%2.%3.%4.%5.%6."/>
      <w:lvlJc w:val="left"/>
      <w:pPr>
        <w:tabs>
          <w:tab w:val="num" w:pos="3230"/>
        </w:tabs>
        <w:ind w:left="3086" w:hanging="936"/>
      </w:pPr>
      <w:rPr>
        <w:rFonts w:hint="default"/>
      </w:rPr>
    </w:lvl>
    <w:lvl w:ilvl="6">
      <w:start w:val="1"/>
      <w:numFmt w:val="decimal"/>
      <w:lvlText w:val="%1.%2.%3.%4.%5.%6.%7."/>
      <w:lvlJc w:val="left"/>
      <w:pPr>
        <w:tabs>
          <w:tab w:val="num" w:pos="3950"/>
        </w:tabs>
        <w:ind w:left="3590" w:hanging="1080"/>
      </w:pPr>
      <w:rPr>
        <w:rFonts w:hint="default"/>
      </w:rPr>
    </w:lvl>
    <w:lvl w:ilvl="7">
      <w:start w:val="1"/>
      <w:numFmt w:val="decimal"/>
      <w:lvlText w:val="%1.%2.%3.%4.%5.%6.%7.%8."/>
      <w:lvlJc w:val="left"/>
      <w:pPr>
        <w:tabs>
          <w:tab w:val="num" w:pos="4310"/>
        </w:tabs>
        <w:ind w:left="4094" w:hanging="1224"/>
      </w:pPr>
      <w:rPr>
        <w:rFonts w:hint="default"/>
      </w:rPr>
    </w:lvl>
    <w:lvl w:ilvl="8">
      <w:start w:val="1"/>
      <w:numFmt w:val="decimal"/>
      <w:lvlText w:val="%1.%2.%3.%4.%5.%6.%7.%8.%9."/>
      <w:lvlJc w:val="left"/>
      <w:pPr>
        <w:tabs>
          <w:tab w:val="num" w:pos="5030"/>
        </w:tabs>
        <w:ind w:left="4670" w:hanging="1440"/>
      </w:pPr>
      <w:rPr>
        <w:rFonts w:hint="default"/>
      </w:rPr>
    </w:lvl>
  </w:abstractNum>
  <w:abstractNum w:abstractNumId="4" w15:restartNumberingAfterBreak="0">
    <w:nsid w:val="1555099A"/>
    <w:multiLevelType w:val="multilevel"/>
    <w:tmpl w:val="51B06348"/>
    <w:lvl w:ilvl="0">
      <w:start w:val="1"/>
      <w:numFmt w:val="decimal"/>
      <w:lvlText w:val="%1."/>
      <w:lvlJc w:val="left"/>
      <w:pPr>
        <w:tabs>
          <w:tab w:val="num" w:pos="1070"/>
        </w:tabs>
        <w:ind w:left="1070" w:hanging="360"/>
      </w:pPr>
      <w:rPr>
        <w:rFonts w:hint="default"/>
      </w:rPr>
    </w:lvl>
    <w:lvl w:ilvl="1">
      <w:start w:val="1"/>
      <w:numFmt w:val="decimal"/>
      <w:suff w:val="space"/>
      <w:lvlText w:val="%1.%2."/>
      <w:lvlJc w:val="left"/>
      <w:pPr>
        <w:ind w:left="7237" w:hanging="432"/>
      </w:pPr>
      <w:rPr>
        <w:rFonts w:hint="default"/>
      </w:rPr>
    </w:lvl>
    <w:lvl w:ilvl="2">
      <w:start w:val="1"/>
      <w:numFmt w:val="decimal"/>
      <w:lvlText w:val="%1.%2.%3."/>
      <w:lvlJc w:val="left"/>
      <w:pPr>
        <w:tabs>
          <w:tab w:val="num" w:pos="1970"/>
        </w:tabs>
        <w:ind w:left="1754" w:hanging="504"/>
      </w:pPr>
      <w:rPr>
        <w:rFonts w:hint="default"/>
      </w:rPr>
    </w:lvl>
    <w:lvl w:ilvl="3">
      <w:start w:val="1"/>
      <w:numFmt w:val="decimal"/>
      <w:lvlText w:val="%1.%2.%3.%4."/>
      <w:lvlJc w:val="left"/>
      <w:pPr>
        <w:tabs>
          <w:tab w:val="num" w:pos="2150"/>
        </w:tabs>
        <w:ind w:left="2078" w:hanging="648"/>
      </w:pPr>
      <w:rPr>
        <w:rFonts w:hint="default"/>
      </w:rPr>
    </w:lvl>
    <w:lvl w:ilvl="4">
      <w:start w:val="1"/>
      <w:numFmt w:val="decimal"/>
      <w:lvlText w:val="%1.%2.%3.%4.%5."/>
      <w:lvlJc w:val="left"/>
      <w:pPr>
        <w:tabs>
          <w:tab w:val="num" w:pos="2870"/>
        </w:tabs>
        <w:ind w:left="2582" w:hanging="792"/>
      </w:pPr>
      <w:rPr>
        <w:rFonts w:hint="default"/>
      </w:rPr>
    </w:lvl>
    <w:lvl w:ilvl="5">
      <w:start w:val="1"/>
      <w:numFmt w:val="decimal"/>
      <w:lvlText w:val="%1.%2.%3.%4.%5.%6."/>
      <w:lvlJc w:val="left"/>
      <w:pPr>
        <w:tabs>
          <w:tab w:val="num" w:pos="3230"/>
        </w:tabs>
        <w:ind w:left="3086" w:hanging="936"/>
      </w:pPr>
      <w:rPr>
        <w:rFonts w:hint="default"/>
      </w:rPr>
    </w:lvl>
    <w:lvl w:ilvl="6">
      <w:start w:val="1"/>
      <w:numFmt w:val="decimal"/>
      <w:lvlText w:val="%1.%2.%3.%4.%5.%6.%7."/>
      <w:lvlJc w:val="left"/>
      <w:pPr>
        <w:tabs>
          <w:tab w:val="num" w:pos="3950"/>
        </w:tabs>
        <w:ind w:left="3590" w:hanging="1080"/>
      </w:pPr>
      <w:rPr>
        <w:rFonts w:hint="default"/>
      </w:rPr>
    </w:lvl>
    <w:lvl w:ilvl="7">
      <w:start w:val="1"/>
      <w:numFmt w:val="decimal"/>
      <w:lvlText w:val="%1.%2.%3.%4.%5.%6.%7.%8."/>
      <w:lvlJc w:val="left"/>
      <w:pPr>
        <w:tabs>
          <w:tab w:val="num" w:pos="4310"/>
        </w:tabs>
        <w:ind w:left="4094" w:hanging="1224"/>
      </w:pPr>
      <w:rPr>
        <w:rFonts w:hint="default"/>
      </w:rPr>
    </w:lvl>
    <w:lvl w:ilvl="8">
      <w:start w:val="1"/>
      <w:numFmt w:val="decimal"/>
      <w:lvlText w:val="%1.%2.%3.%4.%5.%6.%7.%8.%9."/>
      <w:lvlJc w:val="left"/>
      <w:pPr>
        <w:tabs>
          <w:tab w:val="num" w:pos="5030"/>
        </w:tabs>
        <w:ind w:left="4670" w:hanging="1440"/>
      </w:pPr>
      <w:rPr>
        <w:rFonts w:hint="default"/>
      </w:rPr>
    </w:lvl>
  </w:abstractNum>
  <w:abstractNum w:abstractNumId="5" w15:restartNumberingAfterBreak="0">
    <w:nsid w:val="18553CBE"/>
    <w:multiLevelType w:val="multilevel"/>
    <w:tmpl w:val="4E9C09E8"/>
    <w:lvl w:ilvl="0">
      <w:start w:val="1"/>
      <w:numFmt w:val="decimal"/>
      <w:lvlText w:val="%1."/>
      <w:lvlJc w:val="left"/>
      <w:pPr>
        <w:tabs>
          <w:tab w:val="num" w:pos="1070"/>
        </w:tabs>
        <w:ind w:left="1070" w:hanging="360"/>
      </w:pPr>
      <w:rPr>
        <w:rFonts w:hint="default"/>
      </w:rPr>
    </w:lvl>
    <w:lvl w:ilvl="1">
      <w:start w:val="1"/>
      <w:numFmt w:val="decimal"/>
      <w:suff w:val="space"/>
      <w:lvlText w:val="%1.%2."/>
      <w:lvlJc w:val="left"/>
      <w:pPr>
        <w:ind w:left="2042" w:hanging="432"/>
      </w:pPr>
      <w:rPr>
        <w:rFonts w:hint="default"/>
      </w:rPr>
    </w:lvl>
    <w:lvl w:ilvl="2">
      <w:start w:val="1"/>
      <w:numFmt w:val="decimal"/>
      <w:lvlText w:val="%1.%2.%3."/>
      <w:lvlJc w:val="left"/>
      <w:pPr>
        <w:tabs>
          <w:tab w:val="num" w:pos="1970"/>
        </w:tabs>
        <w:ind w:left="1754" w:hanging="504"/>
      </w:pPr>
      <w:rPr>
        <w:rFonts w:hint="default"/>
      </w:rPr>
    </w:lvl>
    <w:lvl w:ilvl="3">
      <w:start w:val="1"/>
      <w:numFmt w:val="decimal"/>
      <w:lvlText w:val="%1.%2.%3.%4."/>
      <w:lvlJc w:val="left"/>
      <w:pPr>
        <w:tabs>
          <w:tab w:val="num" w:pos="2150"/>
        </w:tabs>
        <w:ind w:left="2078" w:hanging="648"/>
      </w:pPr>
      <w:rPr>
        <w:rFonts w:hint="default"/>
      </w:rPr>
    </w:lvl>
    <w:lvl w:ilvl="4">
      <w:start w:val="1"/>
      <w:numFmt w:val="decimal"/>
      <w:lvlText w:val="%1.%2.%3.%4.%5."/>
      <w:lvlJc w:val="left"/>
      <w:pPr>
        <w:tabs>
          <w:tab w:val="num" w:pos="2870"/>
        </w:tabs>
        <w:ind w:left="2582" w:hanging="792"/>
      </w:pPr>
      <w:rPr>
        <w:rFonts w:hint="default"/>
      </w:rPr>
    </w:lvl>
    <w:lvl w:ilvl="5">
      <w:start w:val="1"/>
      <w:numFmt w:val="decimal"/>
      <w:lvlText w:val="%1.%2.%3.%4.%5.%6."/>
      <w:lvlJc w:val="left"/>
      <w:pPr>
        <w:tabs>
          <w:tab w:val="num" w:pos="3230"/>
        </w:tabs>
        <w:ind w:left="3086" w:hanging="936"/>
      </w:pPr>
      <w:rPr>
        <w:rFonts w:hint="default"/>
      </w:rPr>
    </w:lvl>
    <w:lvl w:ilvl="6">
      <w:start w:val="1"/>
      <w:numFmt w:val="decimal"/>
      <w:lvlText w:val="%1.%2.%3.%4.%5.%6.%7."/>
      <w:lvlJc w:val="left"/>
      <w:pPr>
        <w:tabs>
          <w:tab w:val="num" w:pos="3950"/>
        </w:tabs>
        <w:ind w:left="3590" w:hanging="1080"/>
      </w:pPr>
      <w:rPr>
        <w:rFonts w:hint="default"/>
      </w:rPr>
    </w:lvl>
    <w:lvl w:ilvl="7">
      <w:start w:val="1"/>
      <w:numFmt w:val="decimal"/>
      <w:lvlText w:val="%1.%2.%3.%4.%5.%6.%7.%8."/>
      <w:lvlJc w:val="left"/>
      <w:pPr>
        <w:tabs>
          <w:tab w:val="num" w:pos="4310"/>
        </w:tabs>
        <w:ind w:left="4094" w:hanging="1224"/>
      </w:pPr>
      <w:rPr>
        <w:rFonts w:hint="default"/>
      </w:rPr>
    </w:lvl>
    <w:lvl w:ilvl="8">
      <w:start w:val="1"/>
      <w:numFmt w:val="decimal"/>
      <w:lvlText w:val="%1.%2.%3.%4.%5.%6.%7.%8.%9."/>
      <w:lvlJc w:val="left"/>
      <w:pPr>
        <w:tabs>
          <w:tab w:val="num" w:pos="5030"/>
        </w:tabs>
        <w:ind w:left="4670" w:hanging="1440"/>
      </w:pPr>
      <w:rPr>
        <w:rFonts w:hint="default"/>
      </w:rPr>
    </w:lvl>
  </w:abstractNum>
  <w:abstractNum w:abstractNumId="6" w15:restartNumberingAfterBreak="0">
    <w:nsid w:val="1A2B0AA0"/>
    <w:multiLevelType w:val="hybridMultilevel"/>
    <w:tmpl w:val="5F2E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4742"/>
    <w:multiLevelType w:val="multilevel"/>
    <w:tmpl w:val="B2888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12F3C44"/>
    <w:multiLevelType w:val="multilevel"/>
    <w:tmpl w:val="9AD4443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2018D"/>
    <w:multiLevelType w:val="multilevel"/>
    <w:tmpl w:val="3CC0046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3342F"/>
    <w:multiLevelType w:val="multilevel"/>
    <w:tmpl w:val="BA5008C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37014FD"/>
    <w:multiLevelType w:val="multilevel"/>
    <w:tmpl w:val="8E5A8E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3250"/>
        </w:tabs>
        <w:ind w:left="325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88573B6"/>
    <w:multiLevelType w:val="multilevel"/>
    <w:tmpl w:val="3C54B20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3A36567B"/>
    <w:multiLevelType w:val="multilevel"/>
    <w:tmpl w:val="4E9C09E8"/>
    <w:lvl w:ilvl="0">
      <w:start w:val="1"/>
      <w:numFmt w:val="decimal"/>
      <w:lvlText w:val="%1."/>
      <w:lvlJc w:val="left"/>
      <w:pPr>
        <w:tabs>
          <w:tab w:val="num" w:pos="720"/>
        </w:tabs>
        <w:ind w:left="720" w:hanging="360"/>
      </w:pPr>
      <w:rPr>
        <w:rFonts w:hint="default"/>
      </w:rPr>
    </w:lvl>
    <w:lvl w:ilvl="1">
      <w:start w:val="1"/>
      <w:numFmt w:val="decimal"/>
      <w:suff w:val="space"/>
      <w:lvlText w:val="%1.%2."/>
      <w:lvlJc w:val="left"/>
      <w:pPr>
        <w:ind w:left="2183" w:hanging="432"/>
      </w:pPr>
      <w:rPr>
        <w:rFonts w:hint="default"/>
      </w:rPr>
    </w:lvl>
    <w:lvl w:ilvl="2">
      <w:start w:val="1"/>
      <w:numFmt w:val="decimal"/>
      <w:lvlText w:val="%1.%2.%3."/>
      <w:lvlJc w:val="left"/>
      <w:pPr>
        <w:tabs>
          <w:tab w:val="num" w:pos="2111"/>
        </w:tabs>
        <w:ind w:left="1895" w:hanging="504"/>
      </w:pPr>
      <w:rPr>
        <w:rFonts w:hint="default"/>
      </w:rPr>
    </w:lvl>
    <w:lvl w:ilvl="3">
      <w:start w:val="1"/>
      <w:numFmt w:val="decimal"/>
      <w:lvlText w:val="%1.%2.%3.%4."/>
      <w:lvlJc w:val="left"/>
      <w:pPr>
        <w:tabs>
          <w:tab w:val="num" w:pos="2291"/>
        </w:tabs>
        <w:ind w:left="2219" w:hanging="648"/>
      </w:pPr>
      <w:rPr>
        <w:rFonts w:hint="default"/>
      </w:rPr>
    </w:lvl>
    <w:lvl w:ilvl="4">
      <w:start w:val="1"/>
      <w:numFmt w:val="decimal"/>
      <w:lvlText w:val="%1.%2.%3.%4.%5."/>
      <w:lvlJc w:val="left"/>
      <w:pPr>
        <w:tabs>
          <w:tab w:val="num" w:pos="3011"/>
        </w:tabs>
        <w:ind w:left="2723" w:hanging="792"/>
      </w:pPr>
      <w:rPr>
        <w:rFonts w:hint="default"/>
      </w:rPr>
    </w:lvl>
    <w:lvl w:ilvl="5">
      <w:start w:val="1"/>
      <w:numFmt w:val="decimal"/>
      <w:lvlText w:val="%1.%2.%3.%4.%5.%6."/>
      <w:lvlJc w:val="left"/>
      <w:pPr>
        <w:tabs>
          <w:tab w:val="num" w:pos="3371"/>
        </w:tabs>
        <w:ind w:left="3227" w:hanging="936"/>
      </w:pPr>
      <w:rPr>
        <w:rFonts w:hint="default"/>
      </w:rPr>
    </w:lvl>
    <w:lvl w:ilvl="6">
      <w:start w:val="1"/>
      <w:numFmt w:val="decimal"/>
      <w:lvlText w:val="%1.%2.%3.%4.%5.%6.%7."/>
      <w:lvlJc w:val="left"/>
      <w:pPr>
        <w:tabs>
          <w:tab w:val="num" w:pos="4091"/>
        </w:tabs>
        <w:ind w:left="3731" w:hanging="1080"/>
      </w:pPr>
      <w:rPr>
        <w:rFonts w:hint="default"/>
      </w:rPr>
    </w:lvl>
    <w:lvl w:ilvl="7">
      <w:start w:val="1"/>
      <w:numFmt w:val="decimal"/>
      <w:lvlText w:val="%1.%2.%3.%4.%5.%6.%7.%8."/>
      <w:lvlJc w:val="left"/>
      <w:pPr>
        <w:tabs>
          <w:tab w:val="num" w:pos="4451"/>
        </w:tabs>
        <w:ind w:left="4235" w:hanging="1224"/>
      </w:pPr>
      <w:rPr>
        <w:rFonts w:hint="default"/>
      </w:rPr>
    </w:lvl>
    <w:lvl w:ilvl="8">
      <w:start w:val="1"/>
      <w:numFmt w:val="decimal"/>
      <w:lvlText w:val="%1.%2.%3.%4.%5.%6.%7.%8.%9."/>
      <w:lvlJc w:val="left"/>
      <w:pPr>
        <w:tabs>
          <w:tab w:val="num" w:pos="5171"/>
        </w:tabs>
        <w:ind w:left="4811" w:hanging="1440"/>
      </w:pPr>
      <w:rPr>
        <w:rFonts w:hint="default"/>
      </w:rPr>
    </w:lvl>
  </w:abstractNum>
  <w:abstractNum w:abstractNumId="15" w15:restartNumberingAfterBreak="0">
    <w:nsid w:val="40815CE8"/>
    <w:multiLevelType w:val="multilevel"/>
    <w:tmpl w:val="F43A1158"/>
    <w:lvl w:ilvl="0">
      <w:start w:val="1"/>
      <w:numFmt w:val="decimal"/>
      <w:lvlText w:val="%1."/>
      <w:lvlJc w:val="left"/>
      <w:pPr>
        <w:tabs>
          <w:tab w:val="num" w:pos="1070"/>
        </w:tabs>
        <w:ind w:left="1070" w:hanging="360"/>
      </w:pPr>
      <w:rPr>
        <w:rFonts w:hint="default"/>
      </w:rPr>
    </w:lvl>
    <w:lvl w:ilvl="1">
      <w:start w:val="1"/>
      <w:numFmt w:val="decimal"/>
      <w:suff w:val="space"/>
      <w:lvlText w:val="%1.%2."/>
      <w:lvlJc w:val="left"/>
      <w:pPr>
        <w:ind w:left="2042" w:hanging="432"/>
      </w:pPr>
      <w:rPr>
        <w:rFonts w:hint="default"/>
      </w:rPr>
    </w:lvl>
    <w:lvl w:ilvl="2">
      <w:start w:val="1"/>
      <w:numFmt w:val="decimal"/>
      <w:lvlText w:val="%1.%2.%3."/>
      <w:lvlJc w:val="left"/>
      <w:pPr>
        <w:tabs>
          <w:tab w:val="num" w:pos="1970"/>
        </w:tabs>
        <w:ind w:left="1754" w:hanging="504"/>
      </w:pPr>
      <w:rPr>
        <w:rFonts w:hint="default"/>
      </w:rPr>
    </w:lvl>
    <w:lvl w:ilvl="3">
      <w:start w:val="1"/>
      <w:numFmt w:val="decimal"/>
      <w:lvlText w:val="%1.%2.%3.%4."/>
      <w:lvlJc w:val="left"/>
      <w:pPr>
        <w:tabs>
          <w:tab w:val="num" w:pos="2150"/>
        </w:tabs>
        <w:ind w:left="2078" w:hanging="648"/>
      </w:pPr>
      <w:rPr>
        <w:rFonts w:hint="default"/>
      </w:rPr>
    </w:lvl>
    <w:lvl w:ilvl="4">
      <w:start w:val="1"/>
      <w:numFmt w:val="decimal"/>
      <w:lvlText w:val="%1.%2.%3.%4.%5."/>
      <w:lvlJc w:val="left"/>
      <w:pPr>
        <w:tabs>
          <w:tab w:val="num" w:pos="2870"/>
        </w:tabs>
        <w:ind w:left="2582" w:hanging="792"/>
      </w:pPr>
      <w:rPr>
        <w:rFonts w:hint="default"/>
      </w:rPr>
    </w:lvl>
    <w:lvl w:ilvl="5">
      <w:start w:val="1"/>
      <w:numFmt w:val="decimal"/>
      <w:lvlText w:val="%1.%2.%3.%4.%5.%6."/>
      <w:lvlJc w:val="left"/>
      <w:pPr>
        <w:tabs>
          <w:tab w:val="num" w:pos="3230"/>
        </w:tabs>
        <w:ind w:left="3086" w:hanging="936"/>
      </w:pPr>
      <w:rPr>
        <w:rFonts w:hint="default"/>
      </w:rPr>
    </w:lvl>
    <w:lvl w:ilvl="6">
      <w:start w:val="1"/>
      <w:numFmt w:val="decimal"/>
      <w:lvlText w:val="%1.%2.%3.%4.%5.%6.%7."/>
      <w:lvlJc w:val="left"/>
      <w:pPr>
        <w:tabs>
          <w:tab w:val="num" w:pos="3950"/>
        </w:tabs>
        <w:ind w:left="3590" w:hanging="1080"/>
      </w:pPr>
      <w:rPr>
        <w:rFonts w:hint="default"/>
      </w:rPr>
    </w:lvl>
    <w:lvl w:ilvl="7">
      <w:start w:val="1"/>
      <w:numFmt w:val="decimal"/>
      <w:lvlText w:val="%1.%2.%3.%4.%5.%6.%7.%8."/>
      <w:lvlJc w:val="left"/>
      <w:pPr>
        <w:tabs>
          <w:tab w:val="num" w:pos="4310"/>
        </w:tabs>
        <w:ind w:left="4094" w:hanging="1224"/>
      </w:pPr>
      <w:rPr>
        <w:rFonts w:hint="default"/>
      </w:rPr>
    </w:lvl>
    <w:lvl w:ilvl="8">
      <w:start w:val="1"/>
      <w:numFmt w:val="decimal"/>
      <w:lvlText w:val="%1.%2.%3.%4.%5.%6.%7.%8.%9."/>
      <w:lvlJc w:val="left"/>
      <w:pPr>
        <w:tabs>
          <w:tab w:val="num" w:pos="5030"/>
        </w:tabs>
        <w:ind w:left="4670" w:hanging="1440"/>
      </w:pPr>
      <w:rPr>
        <w:rFonts w:hint="default"/>
      </w:rPr>
    </w:lvl>
  </w:abstractNum>
  <w:abstractNum w:abstractNumId="16" w15:restartNumberingAfterBreak="0">
    <w:nsid w:val="4694700A"/>
    <w:multiLevelType w:val="multilevel"/>
    <w:tmpl w:val="E946C33C"/>
    <w:lvl w:ilvl="0">
      <w:start w:val="1"/>
      <w:numFmt w:val="decimal"/>
      <w:lvlText w:val="%1."/>
      <w:lvlJc w:val="left"/>
      <w:pPr>
        <w:ind w:left="360" w:hanging="360"/>
      </w:pPr>
      <w:rPr>
        <w:b w:val="0"/>
        <w:bCs w:val="0"/>
        <w:color w:val="auto"/>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C21E29"/>
    <w:multiLevelType w:val="hybridMultilevel"/>
    <w:tmpl w:val="94F27E7A"/>
    <w:lvl w:ilvl="0" w:tplc="0426000F">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8" w15:restartNumberingAfterBreak="0">
    <w:nsid w:val="53CE54C1"/>
    <w:multiLevelType w:val="hybridMultilevel"/>
    <w:tmpl w:val="5CB0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93E89"/>
    <w:multiLevelType w:val="multilevel"/>
    <w:tmpl w:val="AB5695BC"/>
    <w:lvl w:ilvl="0">
      <w:start w:val="1"/>
      <w:numFmt w:val="decimal"/>
      <w:lvlText w:val="%1."/>
      <w:lvlJc w:val="left"/>
      <w:pPr>
        <w:ind w:left="360" w:hanging="360"/>
      </w:pPr>
    </w:lvl>
    <w:lvl w:ilvl="1">
      <w:start w:val="1"/>
      <w:numFmt w:val="decimal"/>
      <w:lvlText w:val="%1.%2."/>
      <w:lvlJc w:val="left"/>
      <w:pPr>
        <w:ind w:left="71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210E67"/>
    <w:multiLevelType w:val="hybridMultilevel"/>
    <w:tmpl w:val="6750D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BD46EF"/>
    <w:multiLevelType w:val="hybridMultilevel"/>
    <w:tmpl w:val="81DEC192"/>
    <w:lvl w:ilvl="0" w:tplc="0409000F">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374C32"/>
    <w:multiLevelType w:val="multilevel"/>
    <w:tmpl w:val="51B06348"/>
    <w:lvl w:ilvl="0">
      <w:start w:val="1"/>
      <w:numFmt w:val="decimal"/>
      <w:lvlText w:val="%1."/>
      <w:lvlJc w:val="left"/>
      <w:pPr>
        <w:tabs>
          <w:tab w:val="num" w:pos="1070"/>
        </w:tabs>
        <w:ind w:left="107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tabs>
          <w:tab w:val="num" w:pos="1970"/>
        </w:tabs>
        <w:ind w:left="1754" w:hanging="504"/>
      </w:pPr>
      <w:rPr>
        <w:rFonts w:hint="default"/>
      </w:rPr>
    </w:lvl>
    <w:lvl w:ilvl="3">
      <w:start w:val="1"/>
      <w:numFmt w:val="decimal"/>
      <w:lvlText w:val="%1.%2.%3.%4."/>
      <w:lvlJc w:val="left"/>
      <w:pPr>
        <w:tabs>
          <w:tab w:val="num" w:pos="2150"/>
        </w:tabs>
        <w:ind w:left="2078" w:hanging="648"/>
      </w:pPr>
      <w:rPr>
        <w:rFonts w:hint="default"/>
      </w:rPr>
    </w:lvl>
    <w:lvl w:ilvl="4">
      <w:start w:val="1"/>
      <w:numFmt w:val="decimal"/>
      <w:lvlText w:val="%1.%2.%3.%4.%5."/>
      <w:lvlJc w:val="left"/>
      <w:pPr>
        <w:tabs>
          <w:tab w:val="num" w:pos="2870"/>
        </w:tabs>
        <w:ind w:left="2582" w:hanging="792"/>
      </w:pPr>
      <w:rPr>
        <w:rFonts w:hint="default"/>
      </w:rPr>
    </w:lvl>
    <w:lvl w:ilvl="5">
      <w:start w:val="1"/>
      <w:numFmt w:val="decimal"/>
      <w:lvlText w:val="%1.%2.%3.%4.%5.%6."/>
      <w:lvlJc w:val="left"/>
      <w:pPr>
        <w:tabs>
          <w:tab w:val="num" w:pos="3230"/>
        </w:tabs>
        <w:ind w:left="3086" w:hanging="936"/>
      </w:pPr>
      <w:rPr>
        <w:rFonts w:hint="default"/>
      </w:rPr>
    </w:lvl>
    <w:lvl w:ilvl="6">
      <w:start w:val="1"/>
      <w:numFmt w:val="decimal"/>
      <w:lvlText w:val="%1.%2.%3.%4.%5.%6.%7."/>
      <w:lvlJc w:val="left"/>
      <w:pPr>
        <w:tabs>
          <w:tab w:val="num" w:pos="3950"/>
        </w:tabs>
        <w:ind w:left="3590" w:hanging="1080"/>
      </w:pPr>
      <w:rPr>
        <w:rFonts w:hint="default"/>
      </w:rPr>
    </w:lvl>
    <w:lvl w:ilvl="7">
      <w:start w:val="1"/>
      <w:numFmt w:val="decimal"/>
      <w:lvlText w:val="%1.%2.%3.%4.%5.%6.%7.%8."/>
      <w:lvlJc w:val="left"/>
      <w:pPr>
        <w:tabs>
          <w:tab w:val="num" w:pos="4310"/>
        </w:tabs>
        <w:ind w:left="4094" w:hanging="1224"/>
      </w:pPr>
      <w:rPr>
        <w:rFonts w:hint="default"/>
      </w:rPr>
    </w:lvl>
    <w:lvl w:ilvl="8">
      <w:start w:val="1"/>
      <w:numFmt w:val="decimal"/>
      <w:lvlText w:val="%1.%2.%3.%4.%5.%6.%7.%8.%9."/>
      <w:lvlJc w:val="left"/>
      <w:pPr>
        <w:tabs>
          <w:tab w:val="num" w:pos="5030"/>
        </w:tabs>
        <w:ind w:left="4670" w:hanging="1440"/>
      </w:pPr>
      <w:rPr>
        <w:rFonts w:hint="default"/>
      </w:rPr>
    </w:lvl>
  </w:abstractNum>
  <w:abstractNum w:abstractNumId="23" w15:restartNumberingAfterBreak="0">
    <w:nsid w:val="672F4949"/>
    <w:multiLevelType w:val="hybridMultilevel"/>
    <w:tmpl w:val="888E513A"/>
    <w:styleLink w:val="Numbered"/>
    <w:lvl w:ilvl="0" w:tplc="7FCC29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94BB8E">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6E1FE0">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8F830">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E44D0">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181E4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B4284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AA1F8">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68D85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8D32F6D"/>
    <w:multiLevelType w:val="multilevel"/>
    <w:tmpl w:val="E836E658"/>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4FA7C84"/>
    <w:multiLevelType w:val="multilevel"/>
    <w:tmpl w:val="94F27E7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750D3720"/>
    <w:multiLevelType w:val="multilevel"/>
    <w:tmpl w:val="1B1692E6"/>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7" w15:restartNumberingAfterBreak="0">
    <w:nsid w:val="770F46E8"/>
    <w:multiLevelType w:val="hybridMultilevel"/>
    <w:tmpl w:val="81A65F08"/>
    <w:lvl w:ilvl="0" w:tplc="1E9814B4">
      <w:start w:val="26"/>
      <w:numFmt w:val="lowerLet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77C95"/>
    <w:multiLevelType w:val="multilevel"/>
    <w:tmpl w:val="1060BA1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185"/>
        </w:tabs>
        <w:ind w:left="1185"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9" w15:restartNumberingAfterBreak="0">
    <w:nsid w:val="7A670AAE"/>
    <w:multiLevelType w:val="multilevel"/>
    <w:tmpl w:val="51B06348"/>
    <w:lvl w:ilvl="0">
      <w:start w:val="1"/>
      <w:numFmt w:val="decimal"/>
      <w:lvlText w:val="%1."/>
      <w:lvlJc w:val="left"/>
      <w:pPr>
        <w:tabs>
          <w:tab w:val="num" w:pos="1070"/>
        </w:tabs>
        <w:ind w:left="107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tabs>
          <w:tab w:val="num" w:pos="1970"/>
        </w:tabs>
        <w:ind w:left="1754" w:hanging="504"/>
      </w:pPr>
      <w:rPr>
        <w:rFonts w:hint="default"/>
      </w:rPr>
    </w:lvl>
    <w:lvl w:ilvl="3">
      <w:start w:val="1"/>
      <w:numFmt w:val="decimal"/>
      <w:lvlText w:val="%1.%2.%3.%4."/>
      <w:lvlJc w:val="left"/>
      <w:pPr>
        <w:tabs>
          <w:tab w:val="num" w:pos="2150"/>
        </w:tabs>
        <w:ind w:left="2078" w:hanging="648"/>
      </w:pPr>
      <w:rPr>
        <w:rFonts w:hint="default"/>
      </w:rPr>
    </w:lvl>
    <w:lvl w:ilvl="4">
      <w:start w:val="1"/>
      <w:numFmt w:val="decimal"/>
      <w:lvlText w:val="%1.%2.%3.%4.%5."/>
      <w:lvlJc w:val="left"/>
      <w:pPr>
        <w:tabs>
          <w:tab w:val="num" w:pos="2870"/>
        </w:tabs>
        <w:ind w:left="2582" w:hanging="792"/>
      </w:pPr>
      <w:rPr>
        <w:rFonts w:hint="default"/>
      </w:rPr>
    </w:lvl>
    <w:lvl w:ilvl="5">
      <w:start w:val="1"/>
      <w:numFmt w:val="decimal"/>
      <w:lvlText w:val="%1.%2.%3.%4.%5.%6."/>
      <w:lvlJc w:val="left"/>
      <w:pPr>
        <w:tabs>
          <w:tab w:val="num" w:pos="3230"/>
        </w:tabs>
        <w:ind w:left="3086" w:hanging="936"/>
      </w:pPr>
      <w:rPr>
        <w:rFonts w:hint="default"/>
      </w:rPr>
    </w:lvl>
    <w:lvl w:ilvl="6">
      <w:start w:val="1"/>
      <w:numFmt w:val="decimal"/>
      <w:lvlText w:val="%1.%2.%3.%4.%5.%6.%7."/>
      <w:lvlJc w:val="left"/>
      <w:pPr>
        <w:tabs>
          <w:tab w:val="num" w:pos="3950"/>
        </w:tabs>
        <w:ind w:left="3590" w:hanging="1080"/>
      </w:pPr>
      <w:rPr>
        <w:rFonts w:hint="default"/>
      </w:rPr>
    </w:lvl>
    <w:lvl w:ilvl="7">
      <w:start w:val="1"/>
      <w:numFmt w:val="decimal"/>
      <w:lvlText w:val="%1.%2.%3.%4.%5.%6.%7.%8."/>
      <w:lvlJc w:val="left"/>
      <w:pPr>
        <w:tabs>
          <w:tab w:val="num" w:pos="4310"/>
        </w:tabs>
        <w:ind w:left="4094" w:hanging="1224"/>
      </w:pPr>
      <w:rPr>
        <w:rFonts w:hint="default"/>
      </w:rPr>
    </w:lvl>
    <w:lvl w:ilvl="8">
      <w:start w:val="1"/>
      <w:numFmt w:val="decimal"/>
      <w:lvlText w:val="%1.%2.%3.%4.%5.%6.%7.%8.%9."/>
      <w:lvlJc w:val="left"/>
      <w:pPr>
        <w:tabs>
          <w:tab w:val="num" w:pos="5030"/>
        </w:tabs>
        <w:ind w:left="4670" w:hanging="1440"/>
      </w:pPr>
      <w:rPr>
        <w:rFonts w:hint="default"/>
      </w:rPr>
    </w:lvl>
  </w:abstractNum>
  <w:num w:numId="1" w16cid:durableId="563683605">
    <w:abstractNumId w:val="29"/>
  </w:num>
  <w:num w:numId="2" w16cid:durableId="1081675923">
    <w:abstractNumId w:val="11"/>
  </w:num>
  <w:num w:numId="3" w16cid:durableId="126552610">
    <w:abstractNumId w:val="17"/>
  </w:num>
  <w:num w:numId="4" w16cid:durableId="1434131373">
    <w:abstractNumId w:val="25"/>
  </w:num>
  <w:num w:numId="5" w16cid:durableId="649745549">
    <w:abstractNumId w:val="7"/>
  </w:num>
  <w:num w:numId="6" w16cid:durableId="1558592832">
    <w:abstractNumId w:val="24"/>
  </w:num>
  <w:num w:numId="7" w16cid:durableId="1605268518">
    <w:abstractNumId w:val="28"/>
  </w:num>
  <w:num w:numId="8" w16cid:durableId="1570459038">
    <w:abstractNumId w:val="21"/>
  </w:num>
  <w:num w:numId="9" w16cid:durableId="1745879348">
    <w:abstractNumId w:val="14"/>
  </w:num>
  <w:num w:numId="10" w16cid:durableId="1968049365">
    <w:abstractNumId w:val="13"/>
  </w:num>
  <w:num w:numId="11" w16cid:durableId="236205321">
    <w:abstractNumId w:val="2"/>
  </w:num>
  <w:num w:numId="12" w16cid:durableId="1897548273">
    <w:abstractNumId w:val="5"/>
  </w:num>
  <w:num w:numId="13" w16cid:durableId="1296716031">
    <w:abstractNumId w:val="9"/>
  </w:num>
  <w:num w:numId="14" w16cid:durableId="1730690609">
    <w:abstractNumId w:val="12"/>
  </w:num>
  <w:num w:numId="15" w16cid:durableId="1717777917">
    <w:abstractNumId w:val="26"/>
  </w:num>
  <w:num w:numId="16" w16cid:durableId="1313024859">
    <w:abstractNumId w:val="15"/>
  </w:num>
  <w:num w:numId="17" w16cid:durableId="1788624168">
    <w:abstractNumId w:val="8"/>
  </w:num>
  <w:num w:numId="18" w16cid:durableId="217208448">
    <w:abstractNumId w:val="19"/>
  </w:num>
  <w:num w:numId="19" w16cid:durableId="906650355">
    <w:abstractNumId w:val="0"/>
  </w:num>
  <w:num w:numId="20" w16cid:durableId="56246268">
    <w:abstractNumId w:val="18"/>
  </w:num>
  <w:num w:numId="21" w16cid:durableId="2145191149">
    <w:abstractNumId w:val="6"/>
  </w:num>
  <w:num w:numId="22" w16cid:durableId="1677727567">
    <w:abstractNumId w:val="23"/>
  </w:num>
  <w:num w:numId="23" w16cid:durableId="1787575012">
    <w:abstractNumId w:val="27"/>
  </w:num>
  <w:num w:numId="24" w16cid:durableId="1138692947">
    <w:abstractNumId w:val="4"/>
  </w:num>
  <w:num w:numId="25" w16cid:durableId="6200683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9782033">
    <w:abstractNumId w:val="10"/>
  </w:num>
  <w:num w:numId="27" w16cid:durableId="1541087445">
    <w:abstractNumId w:val="3"/>
  </w:num>
  <w:num w:numId="28" w16cid:durableId="393309667">
    <w:abstractNumId w:val="22"/>
  </w:num>
  <w:num w:numId="29" w16cid:durableId="529953454">
    <w:abstractNumId w:val="20"/>
  </w:num>
  <w:num w:numId="30" w16cid:durableId="2015913752">
    <w:abstractNumId w:val="16"/>
  </w:num>
  <w:num w:numId="31" w16cid:durableId="64632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B4"/>
    <w:rsid w:val="0000173C"/>
    <w:rsid w:val="000027F3"/>
    <w:rsid w:val="00003FB4"/>
    <w:rsid w:val="000044B5"/>
    <w:rsid w:val="000131CE"/>
    <w:rsid w:val="0001510C"/>
    <w:rsid w:val="000153F1"/>
    <w:rsid w:val="000160B7"/>
    <w:rsid w:val="00024D99"/>
    <w:rsid w:val="00024FBF"/>
    <w:rsid w:val="0003003A"/>
    <w:rsid w:val="00045D32"/>
    <w:rsid w:val="00051633"/>
    <w:rsid w:val="00052A5D"/>
    <w:rsid w:val="00053C9D"/>
    <w:rsid w:val="0007209F"/>
    <w:rsid w:val="00074906"/>
    <w:rsid w:val="000775FF"/>
    <w:rsid w:val="000807E7"/>
    <w:rsid w:val="000838E4"/>
    <w:rsid w:val="00087D41"/>
    <w:rsid w:val="00090B29"/>
    <w:rsid w:val="00096D1D"/>
    <w:rsid w:val="000A10FB"/>
    <w:rsid w:val="000B3BA0"/>
    <w:rsid w:val="000C1286"/>
    <w:rsid w:val="000C7250"/>
    <w:rsid w:val="000D46FC"/>
    <w:rsid w:val="000D4DA2"/>
    <w:rsid w:val="000E4BCB"/>
    <w:rsid w:val="000E5A9D"/>
    <w:rsid w:val="000E77FA"/>
    <w:rsid w:val="00104D7B"/>
    <w:rsid w:val="00120914"/>
    <w:rsid w:val="0012252D"/>
    <w:rsid w:val="00122C8D"/>
    <w:rsid w:val="00130D69"/>
    <w:rsid w:val="00154D7D"/>
    <w:rsid w:val="00157F4B"/>
    <w:rsid w:val="00172D5C"/>
    <w:rsid w:val="001776CE"/>
    <w:rsid w:val="00185656"/>
    <w:rsid w:val="001931A4"/>
    <w:rsid w:val="00196827"/>
    <w:rsid w:val="001975AE"/>
    <w:rsid w:val="001A392B"/>
    <w:rsid w:val="001C30F4"/>
    <w:rsid w:val="001C618E"/>
    <w:rsid w:val="001C6DF6"/>
    <w:rsid w:val="001D510E"/>
    <w:rsid w:val="001D7E1F"/>
    <w:rsid w:val="001E238C"/>
    <w:rsid w:val="001E5643"/>
    <w:rsid w:val="001E70B3"/>
    <w:rsid w:val="001E7A2A"/>
    <w:rsid w:val="00224FD0"/>
    <w:rsid w:val="00227AB3"/>
    <w:rsid w:val="00231171"/>
    <w:rsid w:val="002322E8"/>
    <w:rsid w:val="00236852"/>
    <w:rsid w:val="00240C3C"/>
    <w:rsid w:val="002441EA"/>
    <w:rsid w:val="00245948"/>
    <w:rsid w:val="00250555"/>
    <w:rsid w:val="002569F5"/>
    <w:rsid w:val="00262EBE"/>
    <w:rsid w:val="002709D7"/>
    <w:rsid w:val="00294EBE"/>
    <w:rsid w:val="002B1D65"/>
    <w:rsid w:val="002B682C"/>
    <w:rsid w:val="002C3516"/>
    <w:rsid w:val="002C39E2"/>
    <w:rsid w:val="002C53A2"/>
    <w:rsid w:val="002D125A"/>
    <w:rsid w:val="002D4C9D"/>
    <w:rsid w:val="002E1FD9"/>
    <w:rsid w:val="002E5789"/>
    <w:rsid w:val="002E776D"/>
    <w:rsid w:val="003004E5"/>
    <w:rsid w:val="003023F6"/>
    <w:rsid w:val="00304400"/>
    <w:rsid w:val="0030492B"/>
    <w:rsid w:val="00317790"/>
    <w:rsid w:val="00322619"/>
    <w:rsid w:val="00327A9D"/>
    <w:rsid w:val="00331514"/>
    <w:rsid w:val="00336042"/>
    <w:rsid w:val="00341C2F"/>
    <w:rsid w:val="00345130"/>
    <w:rsid w:val="00346EC4"/>
    <w:rsid w:val="003515DC"/>
    <w:rsid w:val="003575F4"/>
    <w:rsid w:val="00373E9D"/>
    <w:rsid w:val="00375246"/>
    <w:rsid w:val="00393F63"/>
    <w:rsid w:val="003A08B3"/>
    <w:rsid w:val="003A677D"/>
    <w:rsid w:val="003B36A1"/>
    <w:rsid w:val="003C1855"/>
    <w:rsid w:val="003C2D8D"/>
    <w:rsid w:val="003D3D86"/>
    <w:rsid w:val="003E45D6"/>
    <w:rsid w:val="003F6401"/>
    <w:rsid w:val="00404991"/>
    <w:rsid w:val="00410F37"/>
    <w:rsid w:val="0042347E"/>
    <w:rsid w:val="00441A6B"/>
    <w:rsid w:val="00441ECA"/>
    <w:rsid w:val="00444352"/>
    <w:rsid w:val="00450719"/>
    <w:rsid w:val="00450B0A"/>
    <w:rsid w:val="0045271F"/>
    <w:rsid w:val="00465ED1"/>
    <w:rsid w:val="00466E7B"/>
    <w:rsid w:val="004763EE"/>
    <w:rsid w:val="00480DD2"/>
    <w:rsid w:val="004841E8"/>
    <w:rsid w:val="004A411F"/>
    <w:rsid w:val="004A4611"/>
    <w:rsid w:val="004A6254"/>
    <w:rsid w:val="004B1B38"/>
    <w:rsid w:val="004C4EAD"/>
    <w:rsid w:val="004C537C"/>
    <w:rsid w:val="004D07AF"/>
    <w:rsid w:val="004D0BF3"/>
    <w:rsid w:val="004D577B"/>
    <w:rsid w:val="004E589B"/>
    <w:rsid w:val="00501BD7"/>
    <w:rsid w:val="00504C97"/>
    <w:rsid w:val="00512064"/>
    <w:rsid w:val="0051234F"/>
    <w:rsid w:val="0051286D"/>
    <w:rsid w:val="00516D36"/>
    <w:rsid w:val="00524E1A"/>
    <w:rsid w:val="00525C60"/>
    <w:rsid w:val="00534995"/>
    <w:rsid w:val="00535554"/>
    <w:rsid w:val="00535E75"/>
    <w:rsid w:val="00536DE9"/>
    <w:rsid w:val="005409C5"/>
    <w:rsid w:val="005576A4"/>
    <w:rsid w:val="005634C8"/>
    <w:rsid w:val="00563A8F"/>
    <w:rsid w:val="00565EC8"/>
    <w:rsid w:val="00571DC3"/>
    <w:rsid w:val="005761A8"/>
    <w:rsid w:val="0057631E"/>
    <w:rsid w:val="00583892"/>
    <w:rsid w:val="00586478"/>
    <w:rsid w:val="00590260"/>
    <w:rsid w:val="00590E8B"/>
    <w:rsid w:val="005949B9"/>
    <w:rsid w:val="005959C2"/>
    <w:rsid w:val="005A07CA"/>
    <w:rsid w:val="005A28C3"/>
    <w:rsid w:val="005A6734"/>
    <w:rsid w:val="005A79D1"/>
    <w:rsid w:val="005C06AD"/>
    <w:rsid w:val="005C5CC4"/>
    <w:rsid w:val="005C7AFA"/>
    <w:rsid w:val="005D691A"/>
    <w:rsid w:val="005D7046"/>
    <w:rsid w:val="005E2740"/>
    <w:rsid w:val="005F04B5"/>
    <w:rsid w:val="00604167"/>
    <w:rsid w:val="00605C70"/>
    <w:rsid w:val="00612DCC"/>
    <w:rsid w:val="00613F52"/>
    <w:rsid w:val="00614126"/>
    <w:rsid w:val="00617D33"/>
    <w:rsid w:val="00620F80"/>
    <w:rsid w:val="006225F4"/>
    <w:rsid w:val="0062383E"/>
    <w:rsid w:val="006254D3"/>
    <w:rsid w:val="006261EA"/>
    <w:rsid w:val="006368B6"/>
    <w:rsid w:val="00637346"/>
    <w:rsid w:val="00637E70"/>
    <w:rsid w:val="00643CDC"/>
    <w:rsid w:val="00646C98"/>
    <w:rsid w:val="0065293D"/>
    <w:rsid w:val="0066108A"/>
    <w:rsid w:val="006719A9"/>
    <w:rsid w:val="00682B22"/>
    <w:rsid w:val="00691887"/>
    <w:rsid w:val="006A1E98"/>
    <w:rsid w:val="006A6918"/>
    <w:rsid w:val="006A7D96"/>
    <w:rsid w:val="006B4006"/>
    <w:rsid w:val="006B4D74"/>
    <w:rsid w:val="006C10F2"/>
    <w:rsid w:val="006C38E4"/>
    <w:rsid w:val="006D4F44"/>
    <w:rsid w:val="006E6280"/>
    <w:rsid w:val="006E6751"/>
    <w:rsid w:val="006F0A25"/>
    <w:rsid w:val="006F1EFF"/>
    <w:rsid w:val="006F2229"/>
    <w:rsid w:val="006F6B8A"/>
    <w:rsid w:val="006F74EA"/>
    <w:rsid w:val="00706335"/>
    <w:rsid w:val="00712BAF"/>
    <w:rsid w:val="0071415E"/>
    <w:rsid w:val="007241B3"/>
    <w:rsid w:val="007254C9"/>
    <w:rsid w:val="00725D35"/>
    <w:rsid w:val="00732521"/>
    <w:rsid w:val="00740E2D"/>
    <w:rsid w:val="00750175"/>
    <w:rsid w:val="00760020"/>
    <w:rsid w:val="00774068"/>
    <w:rsid w:val="0078243A"/>
    <w:rsid w:val="0079368D"/>
    <w:rsid w:val="007C540D"/>
    <w:rsid w:val="007D5D81"/>
    <w:rsid w:val="007E4A03"/>
    <w:rsid w:val="007E68C5"/>
    <w:rsid w:val="007F268A"/>
    <w:rsid w:val="007F62DF"/>
    <w:rsid w:val="007F7A84"/>
    <w:rsid w:val="008017D2"/>
    <w:rsid w:val="00812C42"/>
    <w:rsid w:val="008225AD"/>
    <w:rsid w:val="00826E70"/>
    <w:rsid w:val="008277F6"/>
    <w:rsid w:val="008336A8"/>
    <w:rsid w:val="00835F5A"/>
    <w:rsid w:val="008367FA"/>
    <w:rsid w:val="00861565"/>
    <w:rsid w:val="00866EEA"/>
    <w:rsid w:val="00883A6C"/>
    <w:rsid w:val="00884142"/>
    <w:rsid w:val="008854C9"/>
    <w:rsid w:val="00894F94"/>
    <w:rsid w:val="008B4B36"/>
    <w:rsid w:val="008C34A1"/>
    <w:rsid w:val="008C4605"/>
    <w:rsid w:val="008D3176"/>
    <w:rsid w:val="008D450E"/>
    <w:rsid w:val="008D5A0E"/>
    <w:rsid w:val="008E0777"/>
    <w:rsid w:val="008E3E92"/>
    <w:rsid w:val="008E4956"/>
    <w:rsid w:val="008E61A6"/>
    <w:rsid w:val="008F1500"/>
    <w:rsid w:val="0090734A"/>
    <w:rsid w:val="00916DA5"/>
    <w:rsid w:val="00921F5E"/>
    <w:rsid w:val="00927F98"/>
    <w:rsid w:val="0095038C"/>
    <w:rsid w:val="00954324"/>
    <w:rsid w:val="0095713F"/>
    <w:rsid w:val="0097283A"/>
    <w:rsid w:val="009813A7"/>
    <w:rsid w:val="00981BA5"/>
    <w:rsid w:val="0098246F"/>
    <w:rsid w:val="00985E3C"/>
    <w:rsid w:val="009973D6"/>
    <w:rsid w:val="009A7614"/>
    <w:rsid w:val="009B2577"/>
    <w:rsid w:val="009C2B9E"/>
    <w:rsid w:val="009D10FC"/>
    <w:rsid w:val="009D1EDA"/>
    <w:rsid w:val="009F434F"/>
    <w:rsid w:val="009F7B13"/>
    <w:rsid w:val="00A00A14"/>
    <w:rsid w:val="00A00C4D"/>
    <w:rsid w:val="00A06F73"/>
    <w:rsid w:val="00A11D43"/>
    <w:rsid w:val="00A15388"/>
    <w:rsid w:val="00A158D8"/>
    <w:rsid w:val="00A22DCC"/>
    <w:rsid w:val="00A27519"/>
    <w:rsid w:val="00A32401"/>
    <w:rsid w:val="00A33645"/>
    <w:rsid w:val="00A40052"/>
    <w:rsid w:val="00A41374"/>
    <w:rsid w:val="00A5497B"/>
    <w:rsid w:val="00A63F02"/>
    <w:rsid w:val="00A86B06"/>
    <w:rsid w:val="00AA552A"/>
    <w:rsid w:val="00AA63C4"/>
    <w:rsid w:val="00AA735D"/>
    <w:rsid w:val="00AB0988"/>
    <w:rsid w:val="00AC0B6F"/>
    <w:rsid w:val="00AC4C56"/>
    <w:rsid w:val="00AC7A7F"/>
    <w:rsid w:val="00AE0D07"/>
    <w:rsid w:val="00AE2966"/>
    <w:rsid w:val="00AE665C"/>
    <w:rsid w:val="00AE7EE1"/>
    <w:rsid w:val="00AF3519"/>
    <w:rsid w:val="00B0200C"/>
    <w:rsid w:val="00B05FF4"/>
    <w:rsid w:val="00B06E74"/>
    <w:rsid w:val="00B122A0"/>
    <w:rsid w:val="00B128C8"/>
    <w:rsid w:val="00B20D6D"/>
    <w:rsid w:val="00B356CB"/>
    <w:rsid w:val="00B41F03"/>
    <w:rsid w:val="00B4240E"/>
    <w:rsid w:val="00B51848"/>
    <w:rsid w:val="00B63B69"/>
    <w:rsid w:val="00B668D2"/>
    <w:rsid w:val="00B71635"/>
    <w:rsid w:val="00B75E01"/>
    <w:rsid w:val="00B828B4"/>
    <w:rsid w:val="00B977A4"/>
    <w:rsid w:val="00BA72B7"/>
    <w:rsid w:val="00BB2EC7"/>
    <w:rsid w:val="00BB4BF2"/>
    <w:rsid w:val="00BC4B8A"/>
    <w:rsid w:val="00BC55EB"/>
    <w:rsid w:val="00BC6A1C"/>
    <w:rsid w:val="00BD2481"/>
    <w:rsid w:val="00BE6584"/>
    <w:rsid w:val="00C22477"/>
    <w:rsid w:val="00C263AA"/>
    <w:rsid w:val="00C3095E"/>
    <w:rsid w:val="00C428C7"/>
    <w:rsid w:val="00C509B1"/>
    <w:rsid w:val="00C5288D"/>
    <w:rsid w:val="00C6204C"/>
    <w:rsid w:val="00C636A7"/>
    <w:rsid w:val="00C74502"/>
    <w:rsid w:val="00C82C22"/>
    <w:rsid w:val="00C8613F"/>
    <w:rsid w:val="00C86939"/>
    <w:rsid w:val="00CA5ECA"/>
    <w:rsid w:val="00CB0094"/>
    <w:rsid w:val="00CB23CB"/>
    <w:rsid w:val="00CB6211"/>
    <w:rsid w:val="00CB6321"/>
    <w:rsid w:val="00CE09D5"/>
    <w:rsid w:val="00CE0FB2"/>
    <w:rsid w:val="00CE4404"/>
    <w:rsid w:val="00CF2665"/>
    <w:rsid w:val="00D24A46"/>
    <w:rsid w:val="00D31417"/>
    <w:rsid w:val="00D336C6"/>
    <w:rsid w:val="00D35104"/>
    <w:rsid w:val="00D4512E"/>
    <w:rsid w:val="00D500E5"/>
    <w:rsid w:val="00D50FA8"/>
    <w:rsid w:val="00D6186A"/>
    <w:rsid w:val="00D67312"/>
    <w:rsid w:val="00D75981"/>
    <w:rsid w:val="00D80EC3"/>
    <w:rsid w:val="00D82ACF"/>
    <w:rsid w:val="00DA45AC"/>
    <w:rsid w:val="00DA76E7"/>
    <w:rsid w:val="00DB1AD5"/>
    <w:rsid w:val="00DB6F0A"/>
    <w:rsid w:val="00DC1B67"/>
    <w:rsid w:val="00DC5096"/>
    <w:rsid w:val="00DC55F8"/>
    <w:rsid w:val="00DC7189"/>
    <w:rsid w:val="00DF3C21"/>
    <w:rsid w:val="00DF64FB"/>
    <w:rsid w:val="00E03250"/>
    <w:rsid w:val="00E05342"/>
    <w:rsid w:val="00E06C5E"/>
    <w:rsid w:val="00E20A67"/>
    <w:rsid w:val="00E23413"/>
    <w:rsid w:val="00E2396B"/>
    <w:rsid w:val="00E25316"/>
    <w:rsid w:val="00E329FB"/>
    <w:rsid w:val="00E420AB"/>
    <w:rsid w:val="00E475E0"/>
    <w:rsid w:val="00E57A8B"/>
    <w:rsid w:val="00E66935"/>
    <w:rsid w:val="00E70A8A"/>
    <w:rsid w:val="00E71B1E"/>
    <w:rsid w:val="00E77AC7"/>
    <w:rsid w:val="00E93360"/>
    <w:rsid w:val="00EA19C3"/>
    <w:rsid w:val="00EA5833"/>
    <w:rsid w:val="00EC3AB5"/>
    <w:rsid w:val="00EC675D"/>
    <w:rsid w:val="00ED02F8"/>
    <w:rsid w:val="00EF0445"/>
    <w:rsid w:val="00EF179B"/>
    <w:rsid w:val="00EF3860"/>
    <w:rsid w:val="00EF56FB"/>
    <w:rsid w:val="00EF5F29"/>
    <w:rsid w:val="00F01FCA"/>
    <w:rsid w:val="00F12408"/>
    <w:rsid w:val="00F13584"/>
    <w:rsid w:val="00F13B29"/>
    <w:rsid w:val="00F2170B"/>
    <w:rsid w:val="00F24C7D"/>
    <w:rsid w:val="00F257E9"/>
    <w:rsid w:val="00F3352F"/>
    <w:rsid w:val="00F37BD6"/>
    <w:rsid w:val="00F428B0"/>
    <w:rsid w:val="00F479DE"/>
    <w:rsid w:val="00F51D31"/>
    <w:rsid w:val="00F53A58"/>
    <w:rsid w:val="00F6054F"/>
    <w:rsid w:val="00F919EC"/>
    <w:rsid w:val="00F94131"/>
    <w:rsid w:val="00FA4A34"/>
    <w:rsid w:val="00FA6BF8"/>
    <w:rsid w:val="00FC08CD"/>
    <w:rsid w:val="00FD1F14"/>
    <w:rsid w:val="00FE0402"/>
    <w:rsid w:val="00FF245E"/>
    <w:rsid w:val="00FF6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08EE14"/>
  <w14:defaultImageDpi w14:val="0"/>
  <w15:chartTrackingRefBased/>
  <w15:docId w15:val="{FFBFCEC0-7A6F-460A-AE65-BF04DF53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tabs>
        <w:tab w:val="left" w:pos="3960"/>
      </w:tabs>
      <w:jc w:val="center"/>
      <w:outlineLvl w:val="0"/>
    </w:pPr>
    <w:rPr>
      <w:sz w:val="34"/>
      <w:szCs w:val="34"/>
      <w:lang w:val="lv-LV"/>
    </w:rPr>
  </w:style>
  <w:style w:type="paragraph" w:styleId="Virsraksts2">
    <w:name w:val="heading 2"/>
    <w:basedOn w:val="Parasts"/>
    <w:next w:val="Parasts"/>
    <w:link w:val="Virsraksts2Rakstz"/>
    <w:qFormat/>
    <w:rsid w:val="00B4240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B4240E"/>
    <w:pPr>
      <w:keepNext/>
      <w:spacing w:before="240" w:after="60"/>
      <w:outlineLvl w:val="2"/>
    </w:pPr>
    <w:rPr>
      <w:rFonts w:ascii="Arial" w:hAnsi="Arial" w:cs="Arial"/>
      <w:b/>
      <w:bCs/>
      <w:sz w:val="26"/>
      <w:szCs w:val="26"/>
    </w:rPr>
  </w:style>
  <w:style w:type="paragraph" w:styleId="Virsraksts6">
    <w:name w:val="heading 6"/>
    <w:basedOn w:val="Parasts"/>
    <w:next w:val="Parasts"/>
    <w:link w:val="Virsraksts6Rakstz"/>
    <w:qFormat/>
    <w:rsid w:val="00B4240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mbria" w:eastAsia="Times New Roman" w:hAnsi="Cambria" w:cs="Times New Roman"/>
      <w:b/>
      <w:bCs/>
      <w:kern w:val="32"/>
      <w:sz w:val="32"/>
      <w:szCs w:val="32"/>
      <w:lang w:val="en-US" w:eastAsia="en-US"/>
    </w:rPr>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pPr>
      <w:tabs>
        <w:tab w:val="center" w:pos="4320"/>
        <w:tab w:val="right" w:pos="8640"/>
      </w:tabs>
    </w:pPr>
  </w:style>
  <w:style w:type="character" w:customStyle="1" w:styleId="GalveneRakstz">
    <w:name w:val="Galvene Rakstz."/>
    <w:link w:val="Galvene"/>
    <w:rPr>
      <w:sz w:val="24"/>
      <w:szCs w:val="24"/>
      <w:lang w:val="en-US" w:eastAsia="en-US"/>
    </w:rPr>
  </w:style>
  <w:style w:type="paragraph" w:styleId="Kjene">
    <w:name w:val="footer"/>
    <w:basedOn w:val="Parasts"/>
    <w:link w:val="KjeneRakstz"/>
    <w:uiPriority w:val="99"/>
    <w:pPr>
      <w:tabs>
        <w:tab w:val="center" w:pos="4320"/>
        <w:tab w:val="right" w:pos="8640"/>
      </w:tabs>
    </w:pPr>
  </w:style>
  <w:style w:type="character" w:customStyle="1" w:styleId="KjeneRakstz">
    <w:name w:val="Kājene Rakstz."/>
    <w:link w:val="Kjene"/>
    <w:uiPriority w:val="99"/>
    <w:rPr>
      <w:sz w:val="24"/>
      <w:szCs w:val="24"/>
      <w:lang w:val="en-US" w:eastAsia="en-US"/>
    </w:rPr>
  </w:style>
  <w:style w:type="character" w:styleId="Lappusesnumurs">
    <w:name w:val="page number"/>
    <w:rPr>
      <w:rFonts w:cs="Times New Roman"/>
    </w:rPr>
  </w:style>
  <w:style w:type="character" w:customStyle="1" w:styleId="Virsraksts2Rakstz">
    <w:name w:val="Virsraksts 2 Rakstz."/>
    <w:link w:val="Virsraksts2"/>
    <w:rsid w:val="00B4240E"/>
    <w:rPr>
      <w:rFonts w:ascii="Arial" w:hAnsi="Arial" w:cs="Arial"/>
      <w:b/>
      <w:bCs/>
      <w:i/>
      <w:iCs/>
      <w:sz w:val="28"/>
      <w:szCs w:val="28"/>
      <w:lang w:val="en-US" w:eastAsia="en-US"/>
    </w:rPr>
  </w:style>
  <w:style w:type="character" w:customStyle="1" w:styleId="Virsraksts3Rakstz">
    <w:name w:val="Virsraksts 3 Rakstz."/>
    <w:link w:val="Virsraksts3"/>
    <w:rsid w:val="00B4240E"/>
    <w:rPr>
      <w:rFonts w:ascii="Arial" w:hAnsi="Arial" w:cs="Arial"/>
      <w:b/>
      <w:bCs/>
      <w:sz w:val="26"/>
      <w:szCs w:val="26"/>
      <w:lang w:val="en-US" w:eastAsia="en-US"/>
    </w:rPr>
  </w:style>
  <w:style w:type="character" w:customStyle="1" w:styleId="Virsraksts6Rakstz">
    <w:name w:val="Virsraksts 6 Rakstz."/>
    <w:link w:val="Virsraksts6"/>
    <w:rsid w:val="00B4240E"/>
    <w:rPr>
      <w:b/>
      <w:bCs/>
      <w:sz w:val="22"/>
      <w:szCs w:val="22"/>
      <w:lang w:val="en-US" w:eastAsia="en-US"/>
    </w:rPr>
  </w:style>
  <w:style w:type="character" w:styleId="Hipersaite">
    <w:name w:val="Hyperlink"/>
    <w:rsid w:val="00B4240E"/>
    <w:rPr>
      <w:color w:val="0000FF"/>
      <w:u w:val="single"/>
    </w:rPr>
  </w:style>
  <w:style w:type="paragraph" w:customStyle="1" w:styleId="ListParagraph1">
    <w:name w:val="List Paragraph1"/>
    <w:basedOn w:val="Parasts"/>
    <w:qFormat/>
    <w:rsid w:val="00B4240E"/>
    <w:pPr>
      <w:ind w:left="720"/>
    </w:pPr>
  </w:style>
  <w:style w:type="paragraph" w:styleId="Pamatteksts3">
    <w:name w:val="Body Text 3"/>
    <w:basedOn w:val="Parasts"/>
    <w:link w:val="Pamatteksts3Rakstz"/>
    <w:rsid w:val="00B4240E"/>
    <w:pPr>
      <w:jc w:val="center"/>
    </w:pPr>
    <w:rPr>
      <w:b/>
      <w:bCs/>
      <w:sz w:val="28"/>
      <w:lang w:val="lv-LV"/>
    </w:rPr>
  </w:style>
  <w:style w:type="character" w:customStyle="1" w:styleId="Pamatteksts3Rakstz">
    <w:name w:val="Pamatteksts 3 Rakstz."/>
    <w:link w:val="Pamatteksts3"/>
    <w:rsid w:val="00B4240E"/>
    <w:rPr>
      <w:b/>
      <w:bCs/>
      <w:sz w:val="28"/>
      <w:szCs w:val="24"/>
      <w:lang w:eastAsia="en-US"/>
    </w:rPr>
  </w:style>
  <w:style w:type="paragraph" w:customStyle="1" w:styleId="youthaftitem">
    <w:name w:val="youth.af.t.item"/>
    <w:basedOn w:val="Parasts"/>
    <w:rsid w:val="00B4240E"/>
    <w:pPr>
      <w:keepNext/>
      <w:tabs>
        <w:tab w:val="left" w:pos="425"/>
      </w:tabs>
      <w:spacing w:before="80" w:after="60"/>
      <w:ind w:left="142"/>
    </w:pPr>
    <w:rPr>
      <w:rFonts w:ascii="Arial" w:hAnsi="Arial"/>
      <w:noProof/>
      <w:sz w:val="18"/>
      <w:szCs w:val="20"/>
      <w:lang w:val="en-GB"/>
    </w:rPr>
  </w:style>
  <w:style w:type="paragraph" w:customStyle="1" w:styleId="youthaffint">
    <w:name w:val="youth.af.f.int"/>
    <w:basedOn w:val="Parasts"/>
    <w:rsid w:val="00B4240E"/>
    <w:pPr>
      <w:keepNext/>
      <w:tabs>
        <w:tab w:val="left" w:pos="284"/>
      </w:tabs>
      <w:spacing w:before="60" w:after="60"/>
      <w:ind w:left="142"/>
    </w:pPr>
    <w:rPr>
      <w:rFonts w:ascii="Arial" w:hAnsi="Arial"/>
      <w:noProof/>
      <w:sz w:val="20"/>
      <w:szCs w:val="20"/>
      <w:lang w:val="en-GB"/>
    </w:rPr>
  </w:style>
  <w:style w:type="paragraph" w:customStyle="1" w:styleId="youthaf3subitem">
    <w:name w:val="youth.af.3.subitem"/>
    <w:basedOn w:val="Parasts"/>
    <w:rsid w:val="00B4240E"/>
    <w:pPr>
      <w:keepNext/>
      <w:tabs>
        <w:tab w:val="left" w:pos="284"/>
      </w:tabs>
      <w:spacing w:before="80" w:after="60"/>
    </w:pPr>
    <w:rPr>
      <w:rFonts w:ascii="Arial" w:hAnsi="Arial"/>
      <w:b/>
      <w:noProof/>
      <w:sz w:val="18"/>
      <w:szCs w:val="20"/>
      <w:lang w:val="en-GB"/>
    </w:rPr>
  </w:style>
  <w:style w:type="paragraph" w:styleId="Nosaukums">
    <w:name w:val="Title"/>
    <w:basedOn w:val="Parasts"/>
    <w:link w:val="NosaukumsRakstz"/>
    <w:qFormat/>
    <w:rsid w:val="00B4240E"/>
    <w:pPr>
      <w:spacing w:after="120"/>
      <w:jc w:val="center"/>
    </w:pPr>
    <w:rPr>
      <w:b/>
      <w:sz w:val="30"/>
      <w:szCs w:val="20"/>
      <w:lang w:val="lv-LV"/>
    </w:rPr>
  </w:style>
  <w:style w:type="character" w:customStyle="1" w:styleId="NosaukumsRakstz">
    <w:name w:val="Nosaukums Rakstz."/>
    <w:link w:val="Nosaukums"/>
    <w:rsid w:val="00B4240E"/>
    <w:rPr>
      <w:b/>
      <w:sz w:val="30"/>
      <w:lang w:eastAsia="en-US"/>
    </w:rPr>
  </w:style>
  <w:style w:type="paragraph" w:styleId="Pamattekstsaratkpi">
    <w:name w:val="Body Text Indent"/>
    <w:basedOn w:val="Parasts"/>
    <w:link w:val="PamattekstsaratkpiRakstz"/>
    <w:rsid w:val="00B4240E"/>
    <w:pPr>
      <w:spacing w:after="120"/>
      <w:ind w:left="283"/>
    </w:pPr>
  </w:style>
  <w:style w:type="character" w:customStyle="1" w:styleId="PamattekstsaratkpiRakstz">
    <w:name w:val="Pamatteksts ar atkāpi Rakstz."/>
    <w:link w:val="Pamattekstsaratkpi"/>
    <w:rsid w:val="00B4240E"/>
    <w:rPr>
      <w:sz w:val="24"/>
      <w:szCs w:val="24"/>
      <w:lang w:val="en-US" w:eastAsia="en-US"/>
    </w:rPr>
  </w:style>
  <w:style w:type="table" w:styleId="Reatabula">
    <w:name w:val="Table Grid"/>
    <w:basedOn w:val="Parastatabula"/>
    <w:uiPriority w:val="59"/>
    <w:rsid w:val="00B4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B4240E"/>
    <w:rPr>
      <w:sz w:val="16"/>
      <w:szCs w:val="16"/>
    </w:rPr>
  </w:style>
  <w:style w:type="paragraph" w:styleId="Komentrateksts">
    <w:name w:val="annotation text"/>
    <w:basedOn w:val="Parasts"/>
    <w:link w:val="KomentratekstsRakstz"/>
    <w:uiPriority w:val="99"/>
    <w:rsid w:val="00B4240E"/>
    <w:rPr>
      <w:sz w:val="20"/>
      <w:szCs w:val="20"/>
    </w:rPr>
  </w:style>
  <w:style w:type="character" w:customStyle="1" w:styleId="KomentratekstsRakstz">
    <w:name w:val="Komentāra teksts Rakstz."/>
    <w:link w:val="Komentrateksts"/>
    <w:uiPriority w:val="99"/>
    <w:rsid w:val="00B4240E"/>
    <w:rPr>
      <w:lang w:val="en-US" w:eastAsia="en-US"/>
    </w:rPr>
  </w:style>
  <w:style w:type="paragraph" w:styleId="Komentratma">
    <w:name w:val="annotation subject"/>
    <w:basedOn w:val="Komentrateksts"/>
    <w:next w:val="Komentrateksts"/>
    <w:link w:val="KomentratmaRakstz"/>
    <w:rsid w:val="00B4240E"/>
    <w:rPr>
      <w:b/>
      <w:bCs/>
    </w:rPr>
  </w:style>
  <w:style w:type="character" w:customStyle="1" w:styleId="KomentratmaRakstz">
    <w:name w:val="Komentāra tēma Rakstz."/>
    <w:link w:val="Komentratma"/>
    <w:rsid w:val="00B4240E"/>
    <w:rPr>
      <w:b/>
      <w:bCs/>
      <w:lang w:val="en-US" w:eastAsia="en-US"/>
    </w:rPr>
  </w:style>
  <w:style w:type="character" w:styleId="Izteiksmgs">
    <w:name w:val="Strong"/>
    <w:qFormat/>
    <w:rsid w:val="00B4240E"/>
    <w:rPr>
      <w:b/>
      <w:bCs/>
    </w:rPr>
  </w:style>
  <w:style w:type="paragraph" w:styleId="Sarakstarindkopa">
    <w:name w:val="List Paragraph"/>
    <w:basedOn w:val="Parasts"/>
    <w:uiPriority w:val="34"/>
    <w:qFormat/>
    <w:rsid w:val="00B4240E"/>
    <w:pPr>
      <w:ind w:left="720"/>
    </w:pPr>
  </w:style>
  <w:style w:type="paragraph" w:customStyle="1" w:styleId="Normal11pt">
    <w:name w:val="Normal + 11 pt"/>
    <w:aliases w:val="Black,Condensed by  0,4 pt + Not Bold,..."/>
    <w:basedOn w:val="Nosaukums"/>
    <w:rsid w:val="00B4240E"/>
    <w:pPr>
      <w:spacing w:after="0"/>
    </w:pPr>
    <w:rPr>
      <w:bCs/>
      <w:sz w:val="24"/>
      <w:szCs w:val="24"/>
    </w:rPr>
  </w:style>
  <w:style w:type="paragraph" w:styleId="Vienkrsteksts">
    <w:name w:val="Plain Text"/>
    <w:basedOn w:val="Parasts"/>
    <w:link w:val="VienkrstekstsRakstz"/>
    <w:rsid w:val="00B4240E"/>
    <w:rPr>
      <w:rFonts w:ascii="Courier New" w:hAnsi="Courier New"/>
      <w:sz w:val="20"/>
      <w:szCs w:val="20"/>
      <w:lang w:val="lv-LV"/>
    </w:rPr>
  </w:style>
  <w:style w:type="character" w:customStyle="1" w:styleId="VienkrstekstsRakstz">
    <w:name w:val="Vienkāršs teksts Rakstz."/>
    <w:link w:val="Vienkrsteksts"/>
    <w:rsid w:val="00B4240E"/>
    <w:rPr>
      <w:rFonts w:ascii="Courier New" w:hAnsi="Courier New"/>
      <w:lang w:eastAsia="en-US"/>
    </w:rPr>
  </w:style>
  <w:style w:type="paragraph" w:styleId="Balonteksts">
    <w:name w:val="Balloon Text"/>
    <w:basedOn w:val="Parasts"/>
    <w:link w:val="BalontekstsRakstz"/>
    <w:uiPriority w:val="99"/>
    <w:semiHidden/>
    <w:unhideWhenUsed/>
    <w:rsid w:val="00B41F03"/>
    <w:rPr>
      <w:rFonts w:ascii="Tahoma" w:hAnsi="Tahoma" w:cs="Tahoma"/>
      <w:sz w:val="16"/>
      <w:szCs w:val="16"/>
    </w:rPr>
  </w:style>
  <w:style w:type="character" w:customStyle="1" w:styleId="BalontekstsRakstz">
    <w:name w:val="Balonteksts Rakstz."/>
    <w:link w:val="Balonteksts"/>
    <w:uiPriority w:val="99"/>
    <w:semiHidden/>
    <w:rsid w:val="00B41F03"/>
    <w:rPr>
      <w:rFonts w:ascii="Tahoma" w:hAnsi="Tahoma" w:cs="Tahoma"/>
      <w:sz w:val="16"/>
      <w:szCs w:val="16"/>
      <w:lang w:val="en-US" w:eastAsia="en-US"/>
    </w:rPr>
  </w:style>
  <w:style w:type="paragraph" w:customStyle="1" w:styleId="colorfullist-accent11cxspmiddle">
    <w:name w:val="colorfullist-accent11cxspmiddle"/>
    <w:basedOn w:val="Parasts"/>
    <w:rsid w:val="00341C2F"/>
    <w:pPr>
      <w:spacing w:before="100" w:beforeAutospacing="1" w:after="100" w:afterAutospacing="1"/>
    </w:pPr>
    <w:rPr>
      <w:lang w:val="lv-LV" w:eastAsia="lv-LV"/>
    </w:rPr>
  </w:style>
  <w:style w:type="paragraph" w:customStyle="1" w:styleId="Body">
    <w:name w:val="Body"/>
    <w:rsid w:val="00725D35"/>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numbering" w:customStyle="1" w:styleId="Numbered">
    <w:name w:val="Numbered"/>
    <w:rsid w:val="00CB6321"/>
    <w:pPr>
      <w:numPr>
        <w:numId w:val="22"/>
      </w:numPr>
    </w:pPr>
  </w:style>
  <w:style w:type="character" w:styleId="Neatrisintapieminana">
    <w:name w:val="Unresolved Mention"/>
    <w:uiPriority w:val="99"/>
    <w:semiHidden/>
    <w:unhideWhenUsed/>
    <w:rsid w:val="00BC55EB"/>
    <w:rPr>
      <w:color w:val="808080"/>
      <w:shd w:val="clear" w:color="auto" w:fill="E6E6E6"/>
    </w:rPr>
  </w:style>
  <w:style w:type="character" w:customStyle="1" w:styleId="apple-converted-space">
    <w:name w:val="apple-converted-space"/>
    <w:rsid w:val="0095038C"/>
  </w:style>
  <w:style w:type="character" w:styleId="Izclums">
    <w:name w:val="Emphasis"/>
    <w:uiPriority w:val="20"/>
    <w:qFormat/>
    <w:rsid w:val="0095038C"/>
    <w:rPr>
      <w:i/>
      <w:iCs/>
    </w:rPr>
  </w:style>
  <w:style w:type="paragraph" w:customStyle="1" w:styleId="Default">
    <w:name w:val="Default"/>
    <w:rsid w:val="006261EA"/>
    <w:pPr>
      <w:autoSpaceDE w:val="0"/>
      <w:autoSpaceDN w:val="0"/>
      <w:adjustRightInd w:val="0"/>
    </w:pPr>
    <w:rPr>
      <w:color w:val="000000"/>
      <w:sz w:val="24"/>
      <w:szCs w:val="24"/>
    </w:rPr>
  </w:style>
  <w:style w:type="paragraph" w:styleId="Pamatteksts">
    <w:name w:val="Body Text"/>
    <w:basedOn w:val="Parasts"/>
    <w:link w:val="PamattekstsRakstz"/>
    <w:uiPriority w:val="99"/>
    <w:semiHidden/>
    <w:unhideWhenUsed/>
    <w:rsid w:val="002C53A2"/>
    <w:pPr>
      <w:spacing w:after="120"/>
    </w:pPr>
  </w:style>
  <w:style w:type="character" w:customStyle="1" w:styleId="PamattekstsRakstz">
    <w:name w:val="Pamatteksts Rakstz."/>
    <w:basedOn w:val="Noklusjumarindkopasfonts"/>
    <w:link w:val="Pamatteksts"/>
    <w:uiPriority w:val="99"/>
    <w:semiHidden/>
    <w:rsid w:val="002C53A2"/>
    <w:rPr>
      <w:sz w:val="24"/>
      <w:szCs w:val="24"/>
      <w:lang w:val="en-US" w:eastAsia="en-US"/>
    </w:rPr>
  </w:style>
  <w:style w:type="character" w:styleId="Izmantotahipersaite">
    <w:name w:val="FollowedHyperlink"/>
    <w:basedOn w:val="Noklusjumarindkopasfonts"/>
    <w:uiPriority w:val="99"/>
    <w:semiHidden/>
    <w:unhideWhenUsed/>
    <w:rsid w:val="008277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2223">
      <w:bodyDiv w:val="1"/>
      <w:marLeft w:val="0"/>
      <w:marRight w:val="0"/>
      <w:marTop w:val="0"/>
      <w:marBottom w:val="0"/>
      <w:divBdr>
        <w:top w:val="none" w:sz="0" w:space="0" w:color="auto"/>
        <w:left w:val="none" w:sz="0" w:space="0" w:color="auto"/>
        <w:bottom w:val="none" w:sz="0" w:space="0" w:color="auto"/>
        <w:right w:val="none" w:sz="0" w:space="0" w:color="auto"/>
      </w:divBdr>
    </w:div>
    <w:div w:id="747074301">
      <w:bodyDiv w:val="1"/>
      <w:marLeft w:val="0"/>
      <w:marRight w:val="0"/>
      <w:marTop w:val="0"/>
      <w:marBottom w:val="0"/>
      <w:divBdr>
        <w:top w:val="none" w:sz="0" w:space="0" w:color="auto"/>
        <w:left w:val="none" w:sz="0" w:space="0" w:color="auto"/>
        <w:bottom w:val="none" w:sz="0" w:space="0" w:color="auto"/>
        <w:right w:val="none" w:sz="0" w:space="0" w:color="auto"/>
      </w:divBdr>
    </w:div>
    <w:div w:id="1099564268">
      <w:bodyDiv w:val="1"/>
      <w:marLeft w:val="0"/>
      <w:marRight w:val="0"/>
      <w:marTop w:val="0"/>
      <w:marBottom w:val="0"/>
      <w:divBdr>
        <w:top w:val="none" w:sz="0" w:space="0" w:color="auto"/>
        <w:left w:val="none" w:sz="0" w:space="0" w:color="auto"/>
        <w:bottom w:val="none" w:sz="0" w:space="0" w:color="auto"/>
        <w:right w:val="none" w:sz="0" w:space="0" w:color="auto"/>
      </w:divBdr>
    </w:div>
    <w:div w:id="1407143552">
      <w:bodyDiv w:val="1"/>
      <w:marLeft w:val="0"/>
      <w:marRight w:val="0"/>
      <w:marTop w:val="0"/>
      <w:marBottom w:val="0"/>
      <w:divBdr>
        <w:top w:val="none" w:sz="0" w:space="0" w:color="auto"/>
        <w:left w:val="none" w:sz="0" w:space="0" w:color="auto"/>
        <w:bottom w:val="none" w:sz="0" w:space="0" w:color="auto"/>
        <w:right w:val="none" w:sz="0" w:space="0" w:color="auto"/>
      </w:divBdr>
    </w:div>
    <w:div w:id="1465077945">
      <w:bodyDiv w:val="1"/>
      <w:marLeft w:val="0"/>
      <w:marRight w:val="0"/>
      <w:marTop w:val="0"/>
      <w:marBottom w:val="0"/>
      <w:divBdr>
        <w:top w:val="none" w:sz="0" w:space="0" w:color="auto"/>
        <w:left w:val="none" w:sz="0" w:space="0" w:color="auto"/>
        <w:bottom w:val="none" w:sz="0" w:space="0" w:color="auto"/>
        <w:right w:val="none" w:sz="0" w:space="0" w:color="auto"/>
      </w:divBdr>
    </w:div>
    <w:div w:id="1698658750">
      <w:bodyDiv w:val="1"/>
      <w:marLeft w:val="0"/>
      <w:marRight w:val="0"/>
      <w:marTop w:val="0"/>
      <w:marBottom w:val="0"/>
      <w:divBdr>
        <w:top w:val="none" w:sz="0" w:space="0" w:color="auto"/>
        <w:left w:val="none" w:sz="0" w:space="0" w:color="auto"/>
        <w:bottom w:val="none" w:sz="0" w:space="0" w:color="auto"/>
        <w:right w:val="none" w:sz="0" w:space="0" w:color="auto"/>
      </w:divBdr>
    </w:div>
    <w:div w:id="1781801841">
      <w:marLeft w:val="0"/>
      <w:marRight w:val="0"/>
      <w:marTop w:val="0"/>
      <w:marBottom w:val="0"/>
      <w:divBdr>
        <w:top w:val="none" w:sz="0" w:space="0" w:color="auto"/>
        <w:left w:val="none" w:sz="0" w:space="0" w:color="auto"/>
        <w:bottom w:val="none" w:sz="0" w:space="0" w:color="auto"/>
        <w:right w:val="none" w:sz="0" w:space="0" w:color="auto"/>
      </w:divBdr>
    </w:div>
    <w:div w:id="17846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2E80-511F-4A03-B909-A168B605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1328</Words>
  <Characters>757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2081</CharactersWithSpaces>
  <SharedDoc>false</SharedDoc>
  <HLinks>
    <vt:vector size="12" baseType="variant">
      <vt:variant>
        <vt:i4>7929919</vt:i4>
      </vt:variant>
      <vt:variant>
        <vt:i4>3</vt:i4>
      </vt:variant>
      <vt:variant>
        <vt:i4>0</vt:i4>
      </vt:variant>
      <vt:variant>
        <vt:i4>5</vt:i4>
      </vt:variant>
      <vt:variant>
        <vt:lpwstr>http://www.lsfp.lv/</vt:lpwstr>
      </vt:variant>
      <vt:variant>
        <vt:lpwstr/>
      </vt:variant>
      <vt:variant>
        <vt:i4>6881337</vt:i4>
      </vt:variant>
      <vt:variant>
        <vt:i4>0</vt:i4>
      </vt:variant>
      <vt:variant>
        <vt:i4>0</vt:i4>
      </vt:variant>
      <vt:variant>
        <vt:i4>5</vt:i4>
      </vt:variant>
      <vt:variant>
        <vt:lpwstr>http://lsfp.lv/kontakti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LSFP</dc:creator>
  <cp:keywords/>
  <cp:lastModifiedBy>Māris Liepiņš</cp:lastModifiedBy>
  <cp:revision>2</cp:revision>
  <cp:lastPrinted>2022-09-26T10:14:00Z</cp:lastPrinted>
  <dcterms:created xsi:type="dcterms:W3CDTF">2022-09-28T13:54:00Z</dcterms:created>
  <dcterms:modified xsi:type="dcterms:W3CDTF">2022-09-28T13:54:00Z</dcterms:modified>
</cp:coreProperties>
</file>